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F403" w14:textId="2D20023D" w:rsidR="00FA2DC4" w:rsidRPr="00923876" w:rsidRDefault="00BA0688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 w:rsidRPr="00923876">
        <w:rPr>
          <w:rFonts w:ascii="Sylfaen" w:hAnsi="Sylfaen"/>
          <w:color w:val="44546A" w:themeColor="text2"/>
          <w:sz w:val="28"/>
          <w:szCs w:val="28"/>
        </w:rPr>
        <w:t>First Georgia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A29E1A3" w14:textId="447FC8A0" w:rsidR="007601CD" w:rsidRPr="00923876" w:rsidRDefault="007601CD" w:rsidP="0041770E">
      <w:pPr>
        <w:pStyle w:val="Heading2"/>
        <w:jc w:val="both"/>
        <w:rPr>
          <w:rStyle w:val="Emphasis"/>
          <w:rFonts w:ascii="Sylfaen" w:hAnsi="Sylfaen"/>
          <w:b/>
          <w:color w:val="44546A" w:themeColor="text2"/>
          <w:sz w:val="24"/>
          <w:szCs w:val="24"/>
        </w:rPr>
      </w:pPr>
    </w:p>
    <w:p w14:paraId="771CBA85" w14:textId="1FC090B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8 </w:t>
      </w:r>
      <w:r w:rsidR="00DE3A41"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>December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2017, 10 AM – 1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</w:t>
      </w:r>
      <w:proofErr w:type="spellStart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Labour</w:t>
      </w:r>
      <w:proofErr w:type="spellEnd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FA2DC4" w:rsidRPr="00923876" w14:paraId="63DC9297" w14:textId="77777777" w:rsidTr="00FA2DC4">
        <w:tc>
          <w:tcPr>
            <w:tcW w:w="3211" w:type="dxa"/>
          </w:tcPr>
          <w:p w14:paraId="3CFC5352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Time</w:t>
            </w:r>
          </w:p>
        </w:tc>
        <w:tc>
          <w:tcPr>
            <w:tcW w:w="3117" w:type="dxa"/>
          </w:tcPr>
          <w:p w14:paraId="371544EF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FA2DC4" w:rsidRPr="00923876" w14:paraId="61061661" w14:textId="77777777" w:rsidTr="00FA2DC4">
        <w:tc>
          <w:tcPr>
            <w:tcW w:w="3211" w:type="dxa"/>
          </w:tcPr>
          <w:p w14:paraId="1FF0A956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10:00am – 10:10am</w:t>
            </w:r>
          </w:p>
        </w:tc>
        <w:tc>
          <w:tcPr>
            <w:tcW w:w="3117" w:type="dxa"/>
          </w:tcPr>
          <w:p w14:paraId="6E9D1318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7AD0FC24" w14:textId="77777777" w:rsidTr="00FA2DC4">
        <w:tc>
          <w:tcPr>
            <w:tcW w:w="3211" w:type="dxa"/>
          </w:tcPr>
          <w:p w14:paraId="41956533" w14:textId="16791F72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10:10 am – 10:35 am</w:t>
            </w:r>
          </w:p>
        </w:tc>
        <w:tc>
          <w:tcPr>
            <w:tcW w:w="3117" w:type="dxa"/>
          </w:tcPr>
          <w:p w14:paraId="1B5826D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Overview of Decentralization</w:t>
            </w:r>
          </w:p>
        </w:tc>
        <w:tc>
          <w:tcPr>
            <w:tcW w:w="3212" w:type="dxa"/>
          </w:tcPr>
          <w:p w14:paraId="1FD64991" w14:textId="78D18EC8" w:rsidR="00FA2DC4" w:rsidRPr="00923876" w:rsidRDefault="006034F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Muazzam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Na</w:t>
            </w:r>
            <w:r w:rsidR="00FA2DC4" w:rsidRPr="00923876">
              <w:rPr>
                <w:rFonts w:ascii="Sylfaen" w:eastAsia="Times New Roman" w:hAnsi="Sylfaen" w:cs="Times New Roman"/>
              </w:rPr>
              <w:t>srullah</w:t>
            </w:r>
            <w:proofErr w:type="spellEnd"/>
            <w:r w:rsidR="00FA2DC4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1BE0D001" w14:textId="77777777" w:rsidTr="00FA2DC4">
        <w:tc>
          <w:tcPr>
            <w:tcW w:w="3211" w:type="dxa"/>
          </w:tcPr>
          <w:p w14:paraId="2567B14A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10:35 am – 10:45 am</w:t>
            </w:r>
          </w:p>
        </w:tc>
        <w:tc>
          <w:tcPr>
            <w:tcW w:w="3117" w:type="dxa"/>
          </w:tcPr>
          <w:p w14:paraId="1609385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FIND: Demonstration Project</w:t>
            </w:r>
          </w:p>
        </w:tc>
        <w:tc>
          <w:tcPr>
            <w:tcW w:w="3212" w:type="dxa"/>
          </w:tcPr>
          <w:p w14:paraId="7AC2BD30" w14:textId="44021C10" w:rsidR="00FA2DC4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</w:tr>
      <w:tr w:rsidR="00FA2DC4" w:rsidRPr="00923876" w14:paraId="557ADB32" w14:textId="77777777" w:rsidTr="00FA2DC4">
        <w:tc>
          <w:tcPr>
            <w:tcW w:w="3211" w:type="dxa"/>
          </w:tcPr>
          <w:p w14:paraId="6A76897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10:55 am – 11:05 am</w:t>
            </w:r>
          </w:p>
        </w:tc>
        <w:tc>
          <w:tcPr>
            <w:tcW w:w="3117" w:type="dxa"/>
          </w:tcPr>
          <w:p w14:paraId="60854F3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OST provision of treatment</w:t>
            </w:r>
          </w:p>
        </w:tc>
        <w:tc>
          <w:tcPr>
            <w:tcW w:w="3212" w:type="dxa"/>
          </w:tcPr>
          <w:p w14:paraId="753D8DEE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</w:tc>
      </w:tr>
      <w:tr w:rsidR="00DD6163" w:rsidRPr="00923876" w14:paraId="26F95D79" w14:textId="77777777" w:rsidTr="00506CE8">
        <w:tc>
          <w:tcPr>
            <w:tcW w:w="3211" w:type="dxa"/>
          </w:tcPr>
          <w:p w14:paraId="3D547834" w14:textId="1CE9D9F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11:05 am – 11:15 am</w:t>
            </w:r>
          </w:p>
        </w:tc>
        <w:tc>
          <w:tcPr>
            <w:tcW w:w="3117" w:type="dxa"/>
          </w:tcPr>
          <w:p w14:paraId="6C943AEE" w14:textId="525C7814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Treatment Study</w:t>
            </w:r>
          </w:p>
        </w:tc>
        <w:tc>
          <w:tcPr>
            <w:tcW w:w="3212" w:type="dxa"/>
          </w:tcPr>
          <w:p w14:paraId="0DA5A6B6" w14:textId="407787C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</w:tr>
      <w:tr w:rsidR="00DD6163" w:rsidRPr="00923876" w14:paraId="220E2A17" w14:textId="77777777" w:rsidTr="00506CE8">
        <w:tc>
          <w:tcPr>
            <w:tcW w:w="3211" w:type="dxa"/>
          </w:tcPr>
          <w:p w14:paraId="2B2D8BE4" w14:textId="562EF64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10:45 am – 10:55 am</w:t>
            </w:r>
          </w:p>
        </w:tc>
        <w:tc>
          <w:tcPr>
            <w:tcW w:w="3117" w:type="dxa"/>
          </w:tcPr>
          <w:p w14:paraId="0D5C8339" w14:textId="62ABD73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Samegrelo Demonstration Project</w:t>
            </w:r>
          </w:p>
        </w:tc>
        <w:tc>
          <w:tcPr>
            <w:tcW w:w="3212" w:type="dxa"/>
          </w:tcPr>
          <w:p w14:paraId="3122E093" w14:textId="756D353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</w:tr>
      <w:tr w:rsidR="00DD6163" w:rsidRPr="00923876" w14:paraId="71A34D07" w14:textId="77777777" w:rsidTr="00FA2DC4">
        <w:tc>
          <w:tcPr>
            <w:tcW w:w="3211" w:type="dxa"/>
          </w:tcPr>
          <w:p w14:paraId="3EFBB7B3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11:20 am – 12:45 pm</w:t>
            </w:r>
          </w:p>
        </w:tc>
        <w:tc>
          <w:tcPr>
            <w:tcW w:w="3117" w:type="dxa"/>
          </w:tcPr>
          <w:p w14:paraId="59C3183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Guided Discussion* </w:t>
            </w:r>
          </w:p>
        </w:tc>
        <w:tc>
          <w:tcPr>
            <w:tcW w:w="3212" w:type="dxa"/>
          </w:tcPr>
          <w:p w14:paraId="2C847C5A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MOLHSA/Francisco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  <w:tr w:rsidR="00DD6163" w:rsidRPr="00923876" w14:paraId="10F1D68A" w14:textId="77777777" w:rsidTr="00FA2DC4">
        <w:tc>
          <w:tcPr>
            <w:tcW w:w="3211" w:type="dxa"/>
          </w:tcPr>
          <w:p w14:paraId="20CEF88F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12:45 pm – 1:00 pm</w:t>
            </w:r>
          </w:p>
        </w:tc>
        <w:tc>
          <w:tcPr>
            <w:tcW w:w="3117" w:type="dxa"/>
          </w:tcPr>
          <w:p w14:paraId="3F2258E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Next Steps/Summary</w:t>
            </w:r>
          </w:p>
        </w:tc>
        <w:tc>
          <w:tcPr>
            <w:tcW w:w="3212" w:type="dxa"/>
          </w:tcPr>
          <w:p w14:paraId="23B925F4" w14:textId="08B6BB22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6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945"/>
        <w:tblGridChange w:id="1">
          <w:tblGrid>
            <w:gridCol w:w="3355"/>
            <w:gridCol w:w="2945"/>
          </w:tblGrid>
        </w:tblGridChange>
      </w:tblGrid>
      <w:tr w:rsidR="006B02EA" w:rsidRPr="00923876" w14:paraId="39BF92F8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2945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750450" w:rsidRPr="00923876" w14:paraId="743251BC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335C5D36" w14:textId="3E4F737F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970B73B" w14:textId="6A33E43B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5F7F4E0E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05760E7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Karosanidze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1D159199" w14:textId="3E9769C4" w:rsidR="006B02EA" w:rsidRPr="00923876" w:rsidRDefault="00BE2E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Georgia Family Medicine Association</w:t>
            </w:r>
            <w:r w:rsidR="006B02EA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6B02EA" w:rsidRPr="00923876" w14:paraId="330279E5" w14:textId="77777777" w:rsidTr="00CD4024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Irma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Khonelidze</w:t>
            </w:r>
            <w:proofErr w:type="spellEnd"/>
          </w:p>
        </w:tc>
        <w:tc>
          <w:tcPr>
            <w:tcW w:w="2945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6B02EA" w:rsidRPr="00923876" w14:paraId="7078D7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0B11F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Chiqovani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BC3CE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pilot project in Zugdidi</w:t>
            </w:r>
          </w:p>
        </w:tc>
      </w:tr>
      <w:tr w:rsidR="006B02EA" w:rsidRPr="00923876" w14:paraId="41BF4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Alkhazashvili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1C417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23FD80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Nazi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Chitadze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65093C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0B8B754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Turdziladze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76738F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01F6E6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Shaun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Shadaker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DC1D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(CDC)</w:t>
            </w:r>
          </w:p>
        </w:tc>
      </w:tr>
      <w:tr w:rsidR="006B02EA" w:rsidRPr="00923876" w14:paraId="19F6046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E0041A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Karla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Thorton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AE478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6B02EA" w:rsidRPr="00923876" w14:paraId="16D110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E1393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Miranda Sedillo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0C66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8170BF" w:rsidRPr="00923876" w14:paraId="415A302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</w:tcPr>
          <w:p w14:paraId="3E101D0A" w14:textId="77777777" w:rsidR="008170BF" w:rsidRDefault="008170B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  <w:p w14:paraId="5E54B0B2" w14:textId="70350BBC" w:rsidR="00F62FEF" w:rsidRPr="00923876" w:rsidRDefault="00F62FE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945" w:type="dxa"/>
            <w:shd w:val="clear" w:color="000000" w:fill="DDEBF7"/>
            <w:noWrap/>
          </w:tcPr>
          <w:p w14:paraId="720B94D9" w14:textId="3BAF29B7" w:rsidR="008170BF" w:rsidRPr="00923876" w:rsidRDefault="008170BF" w:rsidP="007E545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170BF">
              <w:rPr>
                <w:rFonts w:ascii="Sylfaen" w:eastAsia="Times New Roman" w:hAnsi="Sylfaen" w:cs="Times New Roman"/>
              </w:rPr>
              <w:t xml:space="preserve">Center for Mental Health and Prevention of Addiction </w:t>
            </w:r>
          </w:p>
        </w:tc>
      </w:tr>
      <w:tr w:rsidR="006B02EA" w:rsidRPr="00923876" w14:paraId="7A94CD6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6D7AACB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Francesco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Marinucci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641EFA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22E5E7F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9982D6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Violet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Chihota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E11909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792F50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90013F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0BD26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78EAFFA5" w14:textId="77777777" w:rsidTr="00CD4024">
        <w:trPr>
          <w:trHeight w:val="576"/>
        </w:trPr>
        <w:tc>
          <w:tcPr>
            <w:tcW w:w="3355" w:type="dxa"/>
            <w:shd w:val="clear" w:color="000000" w:fill="DDEBF7"/>
            <w:vAlign w:val="center"/>
            <w:hideMark/>
          </w:tcPr>
          <w:p w14:paraId="1BCE2DC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Zaza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Avaliani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FBF4C9D" w14:textId="66D3C32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TB 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and Lung </w:t>
            </w:r>
            <w:r w:rsidR="00BE2EAB" w:rsidRPr="00923876">
              <w:rPr>
                <w:rFonts w:ascii="Sylfaen" w:eastAsia="Times New Roman" w:hAnsi="Sylfaen" w:cs="Times New Roman"/>
              </w:rPr>
              <w:t>Disease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 </w:t>
            </w:r>
            <w:r w:rsidRPr="00923876">
              <w:rPr>
                <w:rFonts w:ascii="Sylfaen" w:eastAsia="Times New Roman" w:hAnsi="Sylfaen" w:cs="Times New Roman"/>
              </w:rPr>
              <w:t>National center</w:t>
            </w:r>
          </w:p>
        </w:tc>
      </w:tr>
      <w:tr w:rsidR="006B02EA" w:rsidRPr="00923876" w14:paraId="2EFDA35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Akaki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Abutidze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Butsashvili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992C3F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390805C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AD665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Kamkamidze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09CCF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15A6B7A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3D18C8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Lali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Sharvadze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09524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Hepa</w:t>
            </w:r>
            <w:proofErr w:type="spellEnd"/>
          </w:p>
        </w:tc>
      </w:tr>
      <w:tr w:rsidR="006B02EA" w:rsidRPr="00923876" w14:paraId="0F9190E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7E0422F" w14:textId="2128CA5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Philip</w:t>
            </w:r>
            <w:r w:rsidR="00A229D2" w:rsidRPr="00923876">
              <w:rPr>
                <w:rFonts w:ascii="Sylfaen" w:eastAsia="Times New Roman" w:hAnsi="Sylfaen" w:cs="Times New Roman"/>
              </w:rPr>
              <w:t>p</w:t>
            </w:r>
            <w:r w:rsidRPr="00923876">
              <w:rPr>
                <w:rFonts w:ascii="Sylfaen" w:eastAsia="Times New Roman" w:hAnsi="Sylfaen" w:cs="Times New Roman"/>
              </w:rPr>
              <w:t>a E</w:t>
            </w:r>
            <w:r w:rsidR="00F94467" w:rsidRPr="00923876">
              <w:rPr>
                <w:rFonts w:ascii="Sylfaen" w:eastAsia="Times New Roman" w:hAnsi="Sylfaen" w:cs="Times New Roman"/>
              </w:rPr>
              <w:t>asterbrook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157C79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WHO</w:t>
            </w:r>
          </w:p>
        </w:tc>
      </w:tr>
      <w:tr w:rsidR="006B02EA" w:rsidRPr="00923876" w14:paraId="789BCDF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E70B09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433F71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2E7796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C39E3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Muazzam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Nasrullah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E27D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0A758D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4528A45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Nancy Glass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3605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CA23E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Tskhomelidze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Gvinjilia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7653A73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4B04526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Tatia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Kuchuloria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FDA574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73CCFB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8D4B1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Tsereteli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2A88D2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6648D7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Asatiani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6E8FF9A" w14:textId="77777777" w:rsidTr="00E221E9">
        <w:tblPrEx>
          <w:tblW w:w="6300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" w:author="Maia Nikoleishvili" w:date="2018-01-10T18:23:00Z">
            <w:tblPrEx>
              <w:tblW w:w="6300" w:type="dxa"/>
              <w:tblInd w:w="-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88"/>
          <w:trPrChange w:id="3" w:author="Maia Nikoleishvili" w:date="2018-01-10T18:23:00Z">
            <w:trPr>
              <w:trHeight w:val="288"/>
            </w:trPr>
          </w:trPrChange>
        </w:trPr>
        <w:tc>
          <w:tcPr>
            <w:tcW w:w="3355" w:type="dxa"/>
            <w:shd w:val="clear" w:color="000000" w:fill="DDEBF7"/>
            <w:noWrap/>
            <w:tcPrChange w:id="4" w:author="Maia Nikoleishvili" w:date="2018-01-10T18:23:00Z">
              <w:tcPr>
                <w:tcW w:w="3355" w:type="dxa"/>
                <w:shd w:val="clear" w:color="000000" w:fill="DDEBF7"/>
                <w:noWrap/>
              </w:tcPr>
            </w:tcPrChange>
          </w:tcPr>
          <w:p w14:paraId="0141A3E3" w14:textId="1A886643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del w:id="5" w:author="Maia Nikoleishvili" w:date="2018-01-10T18:23:00Z">
              <w:r w:rsidRPr="00923876" w:rsidDel="00E221E9">
                <w:rPr>
                  <w:rFonts w:ascii="Sylfaen" w:eastAsia="Times New Roman" w:hAnsi="Sylfaen" w:cs="Times New Roman"/>
                </w:rPr>
                <w:delText>Eka Kavtaradze</w:delText>
              </w:r>
            </w:del>
          </w:p>
        </w:tc>
        <w:tc>
          <w:tcPr>
            <w:tcW w:w="2945" w:type="dxa"/>
            <w:shd w:val="clear" w:color="000000" w:fill="DDEBF7"/>
            <w:noWrap/>
            <w:tcPrChange w:id="6" w:author="Maia Nikoleishvili" w:date="2018-01-10T18:23:00Z">
              <w:tcPr>
                <w:tcW w:w="2945" w:type="dxa"/>
                <w:shd w:val="clear" w:color="000000" w:fill="DDEBF7"/>
                <w:noWrap/>
              </w:tcPr>
            </w:tcPrChange>
          </w:tcPr>
          <w:p w14:paraId="4E38DFA8" w14:textId="15DB563F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del w:id="7" w:author="Maia Nikoleishvili" w:date="2018-01-10T18:23:00Z">
              <w:r w:rsidRPr="00923876" w:rsidDel="00E221E9">
                <w:rPr>
                  <w:rFonts w:ascii="Sylfaen" w:eastAsia="Times New Roman" w:hAnsi="Sylfaen" w:cs="Times New Roman"/>
                </w:rPr>
                <w:delText>Evex</w:delText>
              </w:r>
            </w:del>
          </w:p>
        </w:tc>
      </w:tr>
      <w:tr w:rsidR="006B02EA" w:rsidRPr="00923876" w14:paraId="7381C23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Jafaridze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4649B8F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403982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Kutateladze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8F125F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Harm reduction </w:t>
            </w:r>
          </w:p>
        </w:tc>
      </w:tr>
      <w:tr w:rsidR="006B02EA" w:rsidRPr="00923876" w14:paraId="230B2F8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548AAF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Tamar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Botsvadze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FD3FFD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MDM</w:t>
            </w:r>
          </w:p>
        </w:tc>
      </w:tr>
      <w:tr w:rsidR="006B02EA" w:rsidRPr="00923876" w14:paraId="71E6602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F2B260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Adamia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5DFE0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885A0C6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E029D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6D2DD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2769D8C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975A0D2" w14:textId="0C305937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Francois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Lamoury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A790C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B8BD88F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ADB31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Ushang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CBB612C" w14:textId="252E60A1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Samegrelo</w:t>
            </w:r>
            <w:proofErr w:type="spellEnd"/>
            <w:r w:rsidR="009A144B"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9A144B" w:rsidRPr="00923876">
              <w:rPr>
                <w:rFonts w:ascii="Sylfaen" w:eastAsia="Times New Roman" w:hAnsi="Sylfaen" w:cs="Times New Roman"/>
              </w:rPr>
              <w:t>Zemo-Svaneti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project</w:t>
            </w:r>
          </w:p>
        </w:tc>
      </w:tr>
      <w:tr w:rsidR="006B02EA" w:rsidRPr="00923876" w14:paraId="496FFED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EFFBE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Gordadze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433FCA4" w14:textId="7F2DC72F" w:rsidR="006B02EA" w:rsidRPr="00923876" w:rsidRDefault="00D344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44E04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88F463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Ekaterine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Rukhadze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B862903" w14:textId="7C46912A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Geo-Hospitals</w:t>
            </w:r>
          </w:p>
        </w:tc>
      </w:tr>
      <w:tr w:rsidR="006B02EA" w:rsidRPr="00923876" w14:paraId="48D65ED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A358E9E" w14:textId="0E3FC6E6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Beqa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B02EA" w:rsidRPr="00923876">
              <w:rPr>
                <w:rFonts w:ascii="Sylfaen" w:eastAsia="Times New Roman" w:hAnsi="Sylfaen" w:cs="Times New Roman"/>
              </w:rPr>
              <w:t>Ioseliani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AD4254" w14:textId="3D907E15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National </w:t>
            </w:r>
            <w:r w:rsidR="006B02EA" w:rsidRPr="00923876">
              <w:rPr>
                <w:rFonts w:ascii="Sylfaen" w:eastAsia="Times New Roman" w:hAnsi="Sylfaen" w:cs="Times New Roman"/>
              </w:rPr>
              <w:t>Family medicine</w:t>
            </w:r>
            <w:r w:rsidRPr="00923876">
              <w:rPr>
                <w:rFonts w:ascii="Sylfaen" w:eastAsia="Times New Roman" w:hAnsi="Sylfaen" w:cs="Times New Roman"/>
              </w:rPr>
              <w:t xml:space="preserve"> clinics</w:t>
            </w:r>
          </w:p>
        </w:tc>
      </w:tr>
      <w:tr w:rsidR="006B02EA" w:rsidRPr="00923876" w14:paraId="368D2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004AA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Mamuka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Zakalashvili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D3C8A2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Mrcheveli</w:t>
            </w:r>
            <w:proofErr w:type="spellEnd"/>
          </w:p>
        </w:tc>
      </w:tr>
    </w:tbl>
    <w:p w14:paraId="2A05F1E8" w14:textId="553C7E23" w:rsidR="00491A3C" w:rsidRDefault="00491A3C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F15F778" w14:textId="77777777" w:rsidR="00F62FEF" w:rsidRDefault="00F62FEF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BA27239" w14:textId="77777777" w:rsidR="004E45C5" w:rsidRPr="00923876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EBEFF26" w14:textId="77777777" w:rsidR="002309AD" w:rsidRDefault="002309AD" w:rsidP="0041770E">
      <w:pPr>
        <w:jc w:val="both"/>
        <w:rPr>
          <w:rFonts w:ascii="Sylfaen" w:hAnsi="Sylfaen"/>
          <w:sz w:val="22"/>
          <w:szCs w:val="22"/>
        </w:rPr>
      </w:pPr>
    </w:p>
    <w:p w14:paraId="568BB414" w14:textId="5FFEEF5C" w:rsidR="007D137D" w:rsidRDefault="00EC511A" w:rsidP="0041770E">
      <w:pPr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Meeting Minutes</w:t>
      </w:r>
    </w:p>
    <w:p w14:paraId="4E3A56F2" w14:textId="6200DF84" w:rsidR="008D44EC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Purpose:</w:t>
      </w:r>
      <w:r>
        <w:rPr>
          <w:rFonts w:ascii="Sylfaen" w:hAnsi="Sylfaen"/>
          <w:sz w:val="22"/>
          <w:szCs w:val="22"/>
        </w:rPr>
        <w:t xml:space="preserve"> </w:t>
      </w:r>
    </w:p>
    <w:p w14:paraId="707B364F" w14:textId="47E8A34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 i</w:t>
      </w:r>
      <w:r w:rsidRPr="000B1730">
        <w:rPr>
          <w:rFonts w:ascii="Sylfaen" w:hAnsi="Sylfaen"/>
          <w:sz w:val="22"/>
          <w:szCs w:val="22"/>
        </w:rPr>
        <w:t>mprove HCV treatment access through decentralization of screening, care and treatment services</w:t>
      </w:r>
      <w:r w:rsidR="004E4061" w:rsidRPr="004E4061">
        <w:rPr>
          <w:rFonts w:ascii="Sylfaen" w:hAnsi="Sylfaen"/>
          <w:sz w:val="22"/>
          <w:szCs w:val="22"/>
        </w:rPr>
        <w:t xml:space="preserve"> </w:t>
      </w:r>
    </w:p>
    <w:p w14:paraId="5708D594" w14:textId="5F0C26AD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813257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Dr. David </w:t>
      </w:r>
      <w:proofErr w:type="spellStart"/>
      <w:r w:rsidRPr="00923876">
        <w:rPr>
          <w:rFonts w:ascii="Sylfaen" w:hAnsi="Sylfaen"/>
          <w:sz w:val="22"/>
          <w:szCs w:val="22"/>
        </w:rPr>
        <w:t>Sergeeko</w:t>
      </w:r>
      <w:proofErr w:type="spellEnd"/>
      <w:r>
        <w:rPr>
          <w:rFonts w:ascii="Sylfaen" w:hAnsi="Sylfaen"/>
          <w:sz w:val="22"/>
          <w:szCs w:val="22"/>
        </w:rPr>
        <w:t xml:space="preserve"> and </w:t>
      </w:r>
      <w:r w:rsidRPr="00923876">
        <w:rPr>
          <w:rFonts w:ascii="Sylfaen" w:hAnsi="Sylfaen"/>
          <w:sz w:val="22"/>
          <w:szCs w:val="22"/>
        </w:rPr>
        <w:t>Dr.</w:t>
      </w:r>
      <w:r w:rsidRPr="00923876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3E4A0F8B" w14:textId="77777777" w:rsidR="00FF1426" w:rsidRDefault="000B1730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Muazzam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Nasrullah</w:t>
      </w:r>
      <w:proofErr w:type="spellEnd"/>
      <w:r>
        <w:rPr>
          <w:rFonts w:ascii="Sylfaen" w:hAnsi="Sylfaen"/>
          <w:sz w:val="22"/>
          <w:szCs w:val="22"/>
        </w:rPr>
        <w:t xml:space="preserve"> (U.S. CDC): </w:t>
      </w:r>
      <w:r w:rsidR="004E4061">
        <w:rPr>
          <w:rFonts w:ascii="Sylfaen" w:hAnsi="Sylfaen"/>
          <w:sz w:val="22"/>
          <w:szCs w:val="22"/>
        </w:rPr>
        <w:t>G</w:t>
      </w:r>
      <w:r w:rsidR="009247E9" w:rsidRPr="00923876">
        <w:rPr>
          <w:rFonts w:ascii="Sylfaen" w:hAnsi="Sylfaen"/>
          <w:sz w:val="22"/>
          <w:szCs w:val="22"/>
        </w:rPr>
        <w:t xml:space="preserve">ave </w:t>
      </w:r>
      <w:r w:rsidR="009247E9">
        <w:rPr>
          <w:rFonts w:ascii="Sylfaen" w:hAnsi="Sylfaen"/>
          <w:sz w:val="22"/>
          <w:szCs w:val="22"/>
        </w:rPr>
        <w:t xml:space="preserve">an </w:t>
      </w:r>
      <w:r w:rsidR="009247E9" w:rsidRPr="00923876">
        <w:rPr>
          <w:rFonts w:ascii="Sylfaen" w:hAnsi="Sylfaen"/>
          <w:sz w:val="22"/>
          <w:szCs w:val="22"/>
        </w:rPr>
        <w:t>introduction on concepts</w:t>
      </w:r>
      <w:r w:rsidR="009247E9">
        <w:rPr>
          <w:rFonts w:ascii="Sylfaen" w:hAnsi="Sylfaen"/>
          <w:sz w:val="22"/>
          <w:szCs w:val="22"/>
        </w:rPr>
        <w:t xml:space="preserve"> of decentralization</w:t>
      </w:r>
      <w:r w:rsidR="001412B2">
        <w:rPr>
          <w:rFonts w:ascii="Sylfaen" w:hAnsi="Sylfaen"/>
          <w:sz w:val="22"/>
          <w:szCs w:val="22"/>
        </w:rPr>
        <w:t>.</w:t>
      </w:r>
      <w:r w:rsidR="009247E9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He defined some main term</w:t>
      </w:r>
      <w:r w:rsidR="004E4061">
        <w:rPr>
          <w:rFonts w:ascii="Sylfaen" w:hAnsi="Sylfaen"/>
          <w:sz w:val="22"/>
          <w:szCs w:val="22"/>
        </w:rPr>
        <w:t xml:space="preserve">s and outcomes of decentralization. </w:t>
      </w:r>
      <w:r w:rsidR="004E4061" w:rsidRPr="00923876">
        <w:rPr>
          <w:rFonts w:ascii="Sylfaen" w:hAnsi="Sylfaen"/>
          <w:sz w:val="22"/>
          <w:szCs w:val="22"/>
        </w:rPr>
        <w:t xml:space="preserve">Presented some data from </w:t>
      </w:r>
      <w:r w:rsidR="00562F7A">
        <w:rPr>
          <w:rFonts w:ascii="Sylfaen" w:hAnsi="Sylfaen"/>
          <w:sz w:val="22"/>
          <w:szCs w:val="22"/>
        </w:rPr>
        <w:t xml:space="preserve">HCV treatment </w:t>
      </w:r>
      <w:r w:rsidR="004E4061" w:rsidRPr="00923876">
        <w:rPr>
          <w:rFonts w:ascii="Sylfaen" w:hAnsi="Sylfaen"/>
          <w:sz w:val="22"/>
          <w:szCs w:val="22"/>
        </w:rPr>
        <w:t>database respecting to treatment enrolment and the decrease in the patient flow</w:t>
      </w:r>
      <w:r w:rsidR="004E4061">
        <w:rPr>
          <w:rFonts w:ascii="Sylfaen" w:hAnsi="Sylfaen"/>
          <w:sz w:val="22"/>
          <w:szCs w:val="22"/>
        </w:rPr>
        <w:t>.</w:t>
      </w:r>
    </w:p>
    <w:p w14:paraId="6EE35341" w14:textId="3D6DF483" w:rsidR="000B1730" w:rsidRDefault="000B1730" w:rsidP="0041770E">
      <w:pPr>
        <w:jc w:val="both"/>
        <w:rPr>
          <w:rFonts w:ascii="Sylfaen" w:hAnsi="Sylfaen"/>
          <w:sz w:val="22"/>
          <w:szCs w:val="22"/>
          <w:lang w:val="en-GB"/>
        </w:rPr>
      </w:pPr>
      <w:r w:rsidRPr="00923876">
        <w:rPr>
          <w:rFonts w:ascii="Sylfaen" w:eastAsia="Times New Roman" w:hAnsi="Sylfaen" w:cs="Times New Roman"/>
          <w:sz w:val="22"/>
          <w:szCs w:val="22"/>
        </w:rPr>
        <w:t xml:space="preserve">Dr.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Sonjelle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Shilton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(FIND): </w:t>
      </w:r>
      <w:r w:rsidR="004A1378">
        <w:rPr>
          <w:rFonts w:ascii="Sylfaen" w:eastAsia="Times New Roman" w:hAnsi="Sylfaen" w:cs="Times New Roman"/>
          <w:sz w:val="22"/>
          <w:szCs w:val="22"/>
        </w:rPr>
        <w:t>Provided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 xml:space="preserve"> an overview of </w:t>
      </w:r>
      <w:r w:rsidR="004A1378">
        <w:rPr>
          <w:rFonts w:ascii="Sylfaen" w:eastAsia="Times New Roman" w:hAnsi="Sylfaen" w:cs="Times New Roman"/>
          <w:sz w:val="22"/>
          <w:szCs w:val="22"/>
        </w:rPr>
        <w:t xml:space="preserve">FIND’s 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>Demonstration Project (Hepatitis C Elimination through Access to Diagnostics (HEAD) - Start project)</w:t>
      </w:r>
      <w:r w:rsidR="004A1378">
        <w:rPr>
          <w:rFonts w:ascii="Sylfaen" w:hAnsi="Sylfaen"/>
          <w:sz w:val="22"/>
          <w:szCs w:val="22"/>
        </w:rPr>
        <w:t xml:space="preserve">. </w:t>
      </w:r>
      <w:r w:rsidR="004A1378" w:rsidRPr="00923876">
        <w:rPr>
          <w:rFonts w:ascii="Sylfaen" w:hAnsi="Sylfaen"/>
          <w:sz w:val="22"/>
          <w:szCs w:val="22"/>
        </w:rPr>
        <w:t>She presented FIND</w:t>
      </w:r>
      <w:r w:rsidR="008D6343">
        <w:rPr>
          <w:rFonts w:ascii="Sylfaen" w:hAnsi="Sylfaen"/>
          <w:sz w:val="22"/>
          <w:szCs w:val="22"/>
        </w:rPr>
        <w:t>’s</w:t>
      </w:r>
      <w:r w:rsidR="004A1378" w:rsidRPr="00923876">
        <w:rPr>
          <w:rFonts w:ascii="Sylfaen" w:hAnsi="Sylfaen"/>
          <w:sz w:val="22"/>
          <w:szCs w:val="22"/>
        </w:rPr>
        <w:t xml:space="preserve"> activities in Georgia</w:t>
      </w:r>
      <w:r w:rsidR="00562F7A">
        <w:rPr>
          <w:rFonts w:ascii="Sylfaen" w:hAnsi="Sylfaen"/>
          <w:sz w:val="22"/>
          <w:szCs w:val="22"/>
        </w:rPr>
        <w:t>, and</w:t>
      </w:r>
      <w:r w:rsidR="00526DDC">
        <w:rPr>
          <w:rFonts w:ascii="Sylfaen" w:hAnsi="Sylfaen"/>
          <w:sz w:val="22"/>
          <w:szCs w:val="22"/>
        </w:rPr>
        <w:t xml:space="preserve"> scope and objectives of above mentioned project. </w:t>
      </w:r>
      <w:r w:rsidR="0091536F">
        <w:rPr>
          <w:rFonts w:ascii="Sylfaen" w:hAnsi="Sylfaen"/>
          <w:sz w:val="22"/>
          <w:szCs w:val="22"/>
        </w:rPr>
        <w:t xml:space="preserve">Which is </w:t>
      </w:r>
      <w:r w:rsidR="00562F7A">
        <w:rPr>
          <w:rFonts w:ascii="Sylfaen" w:hAnsi="Sylfaen"/>
          <w:sz w:val="22"/>
          <w:szCs w:val="22"/>
        </w:rPr>
        <w:t xml:space="preserve">to </w:t>
      </w:r>
      <w:r w:rsidR="0091536F" w:rsidRPr="00923876">
        <w:rPr>
          <w:rFonts w:ascii="Sylfaen" w:hAnsi="Sylfaen"/>
          <w:sz w:val="22"/>
          <w:szCs w:val="22"/>
          <w:lang w:val="en-GB"/>
        </w:rPr>
        <w:t>scale up effective diagnosis and linkage to care</w:t>
      </w:r>
      <w:r w:rsidR="0091536F">
        <w:rPr>
          <w:rFonts w:ascii="Sylfaen" w:hAnsi="Sylfaen"/>
          <w:sz w:val="22"/>
          <w:szCs w:val="22"/>
          <w:lang w:val="en-GB"/>
        </w:rPr>
        <w:t>.</w:t>
      </w:r>
    </w:p>
    <w:p w14:paraId="6217DED1" w14:textId="4695587D" w:rsidR="00FF1426" w:rsidRDefault="0091536F" w:rsidP="002B1334">
      <w:pPr>
        <w:jc w:val="both"/>
        <w:rPr>
          <w:rFonts w:ascii="Sylfaen" w:hAnsi="Sylfaen"/>
          <w:sz w:val="22"/>
          <w:szCs w:val="22"/>
        </w:rPr>
      </w:pP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Khatuna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Todadze</w:t>
      </w:r>
      <w:proofErr w:type="spellEnd"/>
      <w:r w:rsidR="008D6343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>(</w:t>
      </w:r>
      <w:r w:rsidR="008170BF" w:rsidRPr="008170BF">
        <w:rPr>
          <w:rFonts w:ascii="Sylfaen" w:eastAsia="Times New Roman" w:hAnsi="Sylfaen"/>
          <w:sz w:val="22"/>
          <w:szCs w:val="22"/>
        </w:rPr>
        <w:t>Center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for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Mental Health and Prevention of Addiction</w:t>
      </w:r>
      <w:r w:rsidR="008170BF">
        <w:rPr>
          <w:rFonts w:ascii="Sylfaen" w:eastAsia="Times New Roman" w:hAnsi="Sylfaen"/>
          <w:sz w:val="22"/>
          <w:szCs w:val="22"/>
        </w:rPr>
        <w:t>)</w:t>
      </w:r>
      <w:r w:rsidR="0041770E">
        <w:rPr>
          <w:rFonts w:ascii="Sylfaen" w:eastAsia="Times New Roman" w:hAnsi="Sylfae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presented</w:t>
      </w:r>
      <w:r w:rsidR="008D6343">
        <w:rPr>
          <w:rFonts w:ascii="Sylfaen" w:eastAsia="Times New Roman" w:hAnsi="Sylfaen" w:cs="Times New Roman"/>
          <w:sz w:val="22"/>
          <w:szCs w:val="22"/>
        </w:rPr>
        <w:t xml:space="preserve"> 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rovision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of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HCV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screening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and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treatment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in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OST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site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 xml:space="preserve">(pilot project). </w:t>
      </w:r>
      <w:r w:rsidR="0041770E" w:rsidRPr="00923876">
        <w:rPr>
          <w:rFonts w:ascii="Sylfaen" w:hAnsi="Sylfaen"/>
          <w:sz w:val="22"/>
          <w:szCs w:val="22"/>
        </w:rPr>
        <w:t xml:space="preserve">She briefly </w:t>
      </w:r>
      <w:r w:rsidR="0041770E">
        <w:rPr>
          <w:rFonts w:ascii="Sylfaen" w:hAnsi="Sylfaen"/>
          <w:sz w:val="22"/>
          <w:szCs w:val="22"/>
        </w:rPr>
        <w:t>described</w:t>
      </w:r>
      <w:r w:rsidR="0041770E" w:rsidRPr="00923876">
        <w:rPr>
          <w:rFonts w:ascii="Sylfaen" w:hAnsi="Sylfaen"/>
          <w:sz w:val="22"/>
          <w:szCs w:val="22"/>
        </w:rPr>
        <w:t xml:space="preserve"> drug abuse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problem in Georgia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showed trends in Injecting drug user</w:t>
      </w:r>
      <w:r w:rsidR="0041770E">
        <w:rPr>
          <w:rFonts w:ascii="Sylfaen" w:hAnsi="Sylfaen"/>
          <w:sz w:val="22"/>
          <w:szCs w:val="22"/>
        </w:rPr>
        <w:t>s</w:t>
      </w:r>
      <w:r w:rsidR="008D6343">
        <w:rPr>
          <w:rFonts w:ascii="Sylfaen" w:hAnsi="Sylfaen"/>
          <w:sz w:val="22"/>
          <w:szCs w:val="22"/>
        </w:rPr>
        <w:t>, HCV</w:t>
      </w:r>
      <w:r w:rsidR="0041770E">
        <w:rPr>
          <w:rFonts w:ascii="Sylfaen" w:hAnsi="Sylfaen"/>
          <w:sz w:val="22"/>
          <w:szCs w:val="22"/>
        </w:rPr>
        <w:t xml:space="preserve"> treatment coverage and </w:t>
      </w:r>
      <w:r w:rsidR="002517EE">
        <w:rPr>
          <w:rFonts w:ascii="Sylfaen" w:hAnsi="Sylfaen"/>
          <w:sz w:val="22"/>
          <w:szCs w:val="22"/>
        </w:rPr>
        <w:t xml:space="preserve">changes in </w:t>
      </w:r>
      <w:r w:rsidR="0041770E">
        <w:rPr>
          <w:rFonts w:ascii="Sylfaen" w:hAnsi="Sylfaen"/>
          <w:sz w:val="22"/>
          <w:szCs w:val="22"/>
        </w:rPr>
        <w:t>financing</w:t>
      </w:r>
      <w:r w:rsidR="002517EE">
        <w:rPr>
          <w:rFonts w:ascii="Sylfaen" w:hAnsi="Sylfaen"/>
          <w:sz w:val="22"/>
          <w:szCs w:val="22"/>
        </w:rPr>
        <w:t xml:space="preserve"> of program</w:t>
      </w:r>
      <w:r w:rsidR="0041770E">
        <w:rPr>
          <w:rFonts w:ascii="Sylfaen" w:hAnsi="Sylfaen"/>
          <w:sz w:val="22"/>
          <w:szCs w:val="22"/>
        </w:rPr>
        <w:t>.</w:t>
      </w:r>
      <w:r w:rsidR="0041770E" w:rsidRPr="0041770E">
        <w:rPr>
          <w:rFonts w:ascii="Sylfaen" w:hAnsi="Sylfaen"/>
          <w:sz w:val="22"/>
          <w:szCs w:val="22"/>
        </w:rPr>
        <w:t xml:space="preserve"> </w:t>
      </w:r>
      <w:r w:rsidR="002517EE">
        <w:rPr>
          <w:rFonts w:ascii="Sylfaen" w:hAnsi="Sylfaen"/>
          <w:sz w:val="22"/>
          <w:szCs w:val="22"/>
        </w:rPr>
        <w:t>In conclusion m</w:t>
      </w:r>
      <w:r w:rsidR="0041770E" w:rsidRPr="00923876">
        <w:rPr>
          <w:rFonts w:ascii="Sylfaen" w:hAnsi="Sylfaen"/>
          <w:sz w:val="22"/>
          <w:szCs w:val="22"/>
        </w:rPr>
        <w:t xml:space="preserve">ain obstacles related to low coverage are </w:t>
      </w:r>
      <w:r w:rsidR="00562F7A">
        <w:rPr>
          <w:rFonts w:ascii="Sylfaen" w:hAnsi="Sylfaen"/>
          <w:sz w:val="22"/>
          <w:szCs w:val="22"/>
        </w:rPr>
        <w:t>l</w:t>
      </w:r>
      <w:r w:rsidR="0041770E" w:rsidRPr="00923876">
        <w:rPr>
          <w:rFonts w:ascii="Sylfaen" w:hAnsi="Sylfaen"/>
          <w:sz w:val="22"/>
          <w:szCs w:val="22"/>
        </w:rPr>
        <w:t xml:space="preserve">ow awareness level among IDUs, </w:t>
      </w:r>
      <w:r w:rsidR="00562F7A">
        <w:rPr>
          <w:rFonts w:ascii="Sylfaen" w:hAnsi="Sylfaen"/>
          <w:sz w:val="22"/>
          <w:szCs w:val="22"/>
        </w:rPr>
        <w:t>p</w:t>
      </w:r>
      <w:r w:rsidR="0041770E" w:rsidRPr="00923876">
        <w:rPr>
          <w:rFonts w:ascii="Sylfaen" w:hAnsi="Sylfaen"/>
          <w:sz w:val="22"/>
          <w:szCs w:val="22"/>
        </w:rPr>
        <w:t>sycho-social characteristics</w:t>
      </w:r>
      <w:r w:rsidR="002517EE">
        <w:rPr>
          <w:rFonts w:ascii="Sylfaen" w:hAnsi="Sylfaen"/>
          <w:sz w:val="22"/>
          <w:szCs w:val="22"/>
        </w:rPr>
        <w:t xml:space="preserve">, </w:t>
      </w:r>
      <w:r w:rsidR="0041770E" w:rsidRPr="00923876">
        <w:rPr>
          <w:rFonts w:ascii="Sylfaen" w:hAnsi="Sylfaen"/>
          <w:sz w:val="22"/>
          <w:szCs w:val="22"/>
        </w:rPr>
        <w:t xml:space="preserve">peculiarities of IDUs and </w:t>
      </w:r>
      <w:r w:rsidR="00562F7A">
        <w:rPr>
          <w:rFonts w:ascii="Sylfaen" w:hAnsi="Sylfaen"/>
          <w:sz w:val="22"/>
          <w:szCs w:val="22"/>
        </w:rPr>
        <w:t>f</w:t>
      </w:r>
      <w:r w:rsidR="0041770E" w:rsidRPr="00923876">
        <w:rPr>
          <w:rFonts w:ascii="Sylfaen" w:hAnsi="Sylfaen"/>
          <w:sz w:val="22"/>
          <w:szCs w:val="22"/>
        </w:rPr>
        <w:t>inancial barriers.</w:t>
      </w:r>
    </w:p>
    <w:p w14:paraId="587A3F59" w14:textId="482582CD" w:rsidR="002B1334" w:rsidRDefault="00382AF4" w:rsidP="002B1334">
      <w:pPr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 w:rsidRPr="002B1334">
        <w:rPr>
          <w:rFonts w:ascii="Sylfaen" w:hAnsi="Sylfaen"/>
          <w:sz w:val="22"/>
          <w:szCs w:val="22"/>
        </w:rPr>
        <w:t>Tengiz</w:t>
      </w:r>
      <w:proofErr w:type="spellEnd"/>
      <w:r w:rsidRPr="002B1334">
        <w:rPr>
          <w:rFonts w:ascii="Sylfaen" w:hAnsi="Sylfaen"/>
          <w:sz w:val="22"/>
          <w:szCs w:val="22"/>
        </w:rPr>
        <w:t xml:space="preserve"> </w:t>
      </w:r>
      <w:proofErr w:type="spellStart"/>
      <w:r w:rsidRPr="002B1334">
        <w:rPr>
          <w:rFonts w:ascii="Sylfaen" w:hAnsi="Sylfaen"/>
          <w:sz w:val="22"/>
          <w:szCs w:val="22"/>
        </w:rPr>
        <w:t>Tsertsvadze</w:t>
      </w:r>
      <w:proofErr w:type="spellEnd"/>
      <w:r w:rsidRPr="002B1334">
        <w:rPr>
          <w:rFonts w:ascii="Sylfaen" w:hAnsi="Sylfaen"/>
          <w:sz w:val="22"/>
          <w:szCs w:val="22"/>
        </w:rPr>
        <w:t xml:space="preserve"> (Director General, Infectious Diseases, AIDS and Clinical Immunology Research Center)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resented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ilot project on </w:t>
      </w:r>
      <w:r w:rsidR="00562F7A">
        <w:rPr>
          <w:rFonts w:ascii="Sylfaen" w:eastAsia="Times New Roman" w:hAnsi="Sylfaen" w:cs="Times New Roman"/>
          <w:sz w:val="22"/>
          <w:szCs w:val="22"/>
        </w:rPr>
        <w:t>i</w:t>
      </w:r>
      <w:r w:rsidR="002B1334" w:rsidRPr="00923876">
        <w:rPr>
          <w:rFonts w:ascii="Sylfaen" w:eastAsia="Times New Roman" w:hAnsi="Sylfaen" w:cs="Times New Roman"/>
          <w:sz w:val="22"/>
          <w:szCs w:val="22"/>
        </w:rPr>
        <w:t xml:space="preserve">ntegrating HCV screening and simplified treatment services in primary healthcare settings. 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He discussed objectives and methods for study and highlighted </w:t>
      </w:r>
      <w:r w:rsidR="00AC62EB">
        <w:rPr>
          <w:rFonts w:ascii="Sylfaen" w:eastAsia="Times New Roman" w:hAnsi="Sylfaen" w:cs="Times New Roman"/>
          <w:sz w:val="22"/>
          <w:szCs w:val="22"/>
        </w:rPr>
        <w:t>that besides success in treatment</w:t>
      </w:r>
      <w:r w:rsidR="00562F7A">
        <w:rPr>
          <w:rFonts w:ascii="Sylfaen" w:eastAsia="Times New Roman" w:hAnsi="Sylfaen" w:cs="Times New Roman"/>
          <w:sz w:val="22"/>
          <w:szCs w:val="22"/>
        </w:rPr>
        <w:t>,</w:t>
      </w:r>
      <w:r w:rsidR="00AC62EB">
        <w:rPr>
          <w:rFonts w:ascii="Sylfaen" w:eastAsia="Times New Roman" w:hAnsi="Sylfaen" w:cs="Times New Roman"/>
          <w:sz w:val="22"/>
          <w:szCs w:val="22"/>
        </w:rPr>
        <w:t xml:space="preserve"> linkage to </w:t>
      </w:r>
      <w:r w:rsidR="00562F7A">
        <w:rPr>
          <w:rFonts w:ascii="Sylfaen" w:eastAsia="Times New Roman" w:hAnsi="Sylfaen" w:cs="Times New Roman"/>
          <w:sz w:val="22"/>
          <w:szCs w:val="22"/>
        </w:rPr>
        <w:t xml:space="preserve">HCV </w:t>
      </w:r>
      <w:r w:rsidR="00AC62EB">
        <w:rPr>
          <w:rFonts w:ascii="Sylfaen" w:eastAsia="Times New Roman" w:hAnsi="Sylfaen" w:cs="Times New Roman"/>
          <w:sz w:val="22"/>
          <w:szCs w:val="22"/>
        </w:rPr>
        <w:t>care is one of the main gaps.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Dr. Tengiz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resented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implified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re-treatment </w:t>
      </w:r>
      <w:r w:rsidR="00562F7A">
        <w:rPr>
          <w:rFonts w:ascii="Sylfaen" w:eastAsia="Times New Roman" w:hAnsi="Sylfaen" w:cs="Times New Roman"/>
          <w:sz w:val="22"/>
          <w:szCs w:val="22"/>
        </w:rPr>
        <w:t>e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>valuation as well as simplified monitoring schemes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added the potential barriers </w:t>
      </w:r>
      <w:r w:rsidR="00E22E8E">
        <w:rPr>
          <w:rFonts w:ascii="Sylfaen" w:eastAsia="Times New Roman" w:hAnsi="Sylfaen" w:cs="Times New Roman"/>
          <w:sz w:val="22"/>
          <w:szCs w:val="22"/>
        </w:rPr>
        <w:t>for implementation</w:t>
      </w:r>
      <w:r w:rsidR="001F3B90">
        <w:rPr>
          <w:rFonts w:ascii="Sylfaen" w:eastAsia="Times New Roman" w:hAnsi="Sylfaen" w:cs="Times New Roman"/>
          <w:sz w:val="22"/>
          <w:szCs w:val="22"/>
        </w:rPr>
        <w:t>.</w:t>
      </w:r>
    </w:p>
    <w:p w14:paraId="7D8B457D" w14:textId="77777777" w:rsidR="002517EE" w:rsidRDefault="002517EE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03EDC7B8" w14:textId="307C27E5" w:rsidR="001F3B90" w:rsidRPr="00923876" w:rsidRDefault="005A727D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>
        <w:rPr>
          <w:rFonts w:ascii="Sylfaen" w:eastAsia="Times New Roman" w:hAnsi="Sylfaen" w:cs="Times New Roman"/>
          <w:sz w:val="22"/>
          <w:szCs w:val="22"/>
        </w:rPr>
        <w:lastRenderedPageBreak/>
        <w:t>Keti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Times New Roman"/>
          <w:sz w:val="22"/>
          <w:szCs w:val="22"/>
        </w:rPr>
        <w:t>Stvilia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</w:t>
      </w:r>
      <w:r w:rsidRPr="00923876">
        <w:rPr>
          <w:rFonts w:ascii="Sylfaen" w:eastAsia="Times New Roman" w:hAnsi="Sylfaen" w:cs="Times New Roman"/>
        </w:rPr>
        <w:t>Global Fund</w:t>
      </w:r>
      <w:r>
        <w:rPr>
          <w:rFonts w:ascii="Sylfaen" w:eastAsia="Times New Roman" w:hAnsi="Sylfaen" w:cs="Times New Roman"/>
        </w:rPr>
        <w:t>, NCDC)</w:t>
      </w:r>
      <w:r w:rsidR="00C93828">
        <w:rPr>
          <w:rFonts w:ascii="Sylfaen" w:eastAsia="Times New Roman" w:hAnsi="Sylfaen" w:cs="Times New Roman"/>
        </w:rPr>
        <w:t xml:space="preserve"> </w:t>
      </w:r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presented Screening of HIV TB and HCV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Samegrelo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Zemo-Svaneti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project</w:t>
      </w:r>
      <w:r w:rsidR="00C93828">
        <w:rPr>
          <w:rFonts w:ascii="Sylfaen" w:eastAsia="Times New Roman" w:hAnsi="Sylfaen" w:cs="Times New Roman"/>
          <w:sz w:val="22"/>
          <w:szCs w:val="22"/>
        </w:rPr>
        <w:t>, outlined high prevalence in the region</w:t>
      </w:r>
      <w:r w:rsidR="002517EE">
        <w:rPr>
          <w:rFonts w:ascii="Sylfaen" w:eastAsia="Times New Roman" w:hAnsi="Sylfaen" w:cs="Times New Roman"/>
          <w:sz w:val="22"/>
          <w:szCs w:val="22"/>
        </w:rPr>
        <w:t>.</w:t>
      </w:r>
      <w:r w:rsidR="00C93828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40E5D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She explained how project 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was launched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in </w:t>
      </w:r>
      <w:commentRangeStart w:id="8"/>
      <w:r w:rsidR="00562F7A">
        <w:rPr>
          <w:rFonts w:ascii="Sylfaen" w:eastAsia="Times New Roman" w:hAnsi="Sylfaen" w:cs="Times New Roman"/>
          <w:bCs/>
          <w:sz w:val="22"/>
          <w:szCs w:val="22"/>
        </w:rPr>
        <w:t>XX</w:t>
      </w:r>
      <w:commentRangeEnd w:id="8"/>
      <w:r w:rsidR="00265D47">
        <w:rPr>
          <w:rStyle w:val="CommentReference"/>
        </w:rPr>
        <w:commentReference w:id="8"/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 (month), 2017,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>and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mentioned that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 xml:space="preserve"> local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government is very interested and will be supporting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 the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project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5F19645" w14:textId="6AD18A21" w:rsidR="00382AF4" w:rsidRPr="002B1334" w:rsidRDefault="00382AF4" w:rsidP="00382AF4">
      <w:pPr>
        <w:jc w:val="both"/>
        <w:rPr>
          <w:rFonts w:ascii="Sylfaen" w:hAnsi="Sylfaen"/>
          <w:sz w:val="22"/>
          <w:szCs w:val="22"/>
        </w:rPr>
      </w:pPr>
    </w:p>
    <w:p w14:paraId="7B9139A8" w14:textId="717CD86C" w:rsidR="000B1730" w:rsidRDefault="008D44EC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Guided discussion:</w:t>
      </w:r>
    </w:p>
    <w:p w14:paraId="5D8793A8" w14:textId="1C8D9093" w:rsidR="008D44EC" w:rsidRDefault="001412B2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Dr</w:t>
      </w:r>
      <w:proofErr w:type="spellEnd"/>
      <w:r>
        <w:rPr>
          <w:rFonts w:ascii="Sylfaen" w:hAnsi="Sylfaen"/>
          <w:sz w:val="22"/>
          <w:szCs w:val="22"/>
        </w:rPr>
        <w:t xml:space="preserve">, 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 w:rsidR="008D44EC">
        <w:rPr>
          <w:rFonts w:ascii="Sylfaen" w:hAnsi="Sylfaen"/>
          <w:sz w:val="22"/>
          <w:szCs w:val="22"/>
        </w:rPr>
        <w:t xml:space="preserve"> along with </w:t>
      </w:r>
      <w:r>
        <w:rPr>
          <w:rFonts w:ascii="Sylfaen" w:hAnsi="Sylfaen"/>
          <w:sz w:val="22"/>
          <w:szCs w:val="22"/>
        </w:rPr>
        <w:t>Dr.</w:t>
      </w:r>
      <w:r w:rsidR="00562F7A"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Beth </w:t>
      </w:r>
      <w:proofErr w:type="spellStart"/>
      <w:r>
        <w:rPr>
          <w:rFonts w:ascii="Sylfaen" w:hAnsi="Sylfaen"/>
          <w:sz w:val="22"/>
          <w:szCs w:val="22"/>
        </w:rPr>
        <w:t>Skaags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and Minister </w:t>
      </w:r>
      <w:r>
        <w:rPr>
          <w:rFonts w:ascii="Sylfaen" w:hAnsi="Sylfaen"/>
          <w:sz w:val="22"/>
          <w:szCs w:val="22"/>
        </w:rPr>
        <w:t xml:space="preserve">Dr. David </w:t>
      </w:r>
      <w:proofErr w:type="spellStart"/>
      <w:r>
        <w:rPr>
          <w:rFonts w:ascii="Sylfaen" w:hAnsi="Sylfaen"/>
          <w:sz w:val="22"/>
          <w:szCs w:val="22"/>
        </w:rPr>
        <w:t>Sergeenko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>lead the guided discussion, and briefly divided the discussion in 3 categories</w:t>
      </w:r>
      <w:r>
        <w:rPr>
          <w:rFonts w:ascii="Sylfaen" w:hAnsi="Sylfaen"/>
          <w:sz w:val="22"/>
          <w:szCs w:val="22"/>
        </w:rPr>
        <w:t xml:space="preserve"> including</w:t>
      </w:r>
      <w:r w:rsidR="008D44EC">
        <w:rPr>
          <w:rFonts w:ascii="Sylfaen" w:hAnsi="Sylfaen"/>
          <w:sz w:val="22"/>
          <w:szCs w:val="22"/>
        </w:rPr>
        <w:t>:</w:t>
      </w:r>
    </w:p>
    <w:p w14:paraId="62FE7882" w14:textId="33B0576F" w:rsidR="008D44EC" w:rsidRPr="00706BFD" w:rsidRDefault="00706BFD" w:rsidP="00706BFD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bCs/>
          <w:sz w:val="24"/>
          <w:szCs w:val="24"/>
        </w:rPr>
      </w:pPr>
      <w:ins w:id="9" w:author="Maia Nikoleishvili" w:date="2018-01-10T19:18:00Z">
        <w:r w:rsidRPr="00706BFD">
          <w:rPr>
            <w:rFonts w:ascii="Sylfaen" w:eastAsia="Times New Roman" w:hAnsi="Sylfaen"/>
            <w:b/>
            <w:bCs/>
            <w:sz w:val="24"/>
            <w:szCs w:val="24"/>
          </w:rPr>
          <w:t>Major challenges for implementation of the decentralization project</w:t>
        </w:r>
      </w:ins>
      <w:r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 </w:t>
      </w:r>
      <w:del w:id="10" w:author="Maia Nikoleishvili" w:date="2018-01-10T19:18:00Z">
        <w:r w:rsidR="008D44EC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>Barriers</w:delText>
        </w:r>
        <w:r w:rsidR="001412B2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>, which</w:delText>
        </w:r>
        <w:r w:rsidR="008D44EC" w:rsidRPr="00706BFD" w:rsidDel="00706BFD">
          <w:rPr>
            <w:rFonts w:ascii="Sylfaen" w:eastAsia="Times New Roman" w:hAnsi="Sylfaen" w:cs="Times New Roman"/>
            <w:b/>
            <w:sz w:val="22"/>
            <w:szCs w:val="22"/>
          </w:rPr>
          <w:delText xml:space="preserve"> include</w:delText>
        </w:r>
      </w:del>
      <w:r w:rsidR="008D44EC" w:rsidRPr="00706BFD">
        <w:rPr>
          <w:rFonts w:ascii="Sylfaen" w:eastAsia="Times New Roman" w:hAnsi="Sylfaen" w:cs="Times New Roman"/>
          <w:b/>
          <w:sz w:val="22"/>
          <w:szCs w:val="22"/>
        </w:rPr>
        <w:t>:</w:t>
      </w:r>
    </w:p>
    <w:p w14:paraId="2C00EC01" w14:textId="10E2BEE8" w:rsidR="00B95262" w:rsidDel="00706BFD" w:rsidRDefault="00475299" w:rsidP="00FF1426">
      <w:pPr>
        <w:ind w:firstLine="720"/>
        <w:jc w:val="both"/>
        <w:rPr>
          <w:del w:id="11" w:author="Maia Nikoleishvili" w:date="2018-01-10T19:19:00Z"/>
          <w:rFonts w:ascii="Sylfaen" w:eastAsia="Times New Roman" w:hAnsi="Sylfaen" w:cs="Times New Roman"/>
          <w:b/>
          <w:sz w:val="22"/>
          <w:szCs w:val="22"/>
          <w:lang w:val="ka-GE"/>
        </w:rPr>
      </w:pPr>
      <w:del w:id="12" w:author="Maia Nikoleishvili" w:date="2018-01-10T19:19:00Z">
        <w:r w:rsidRPr="00B95262" w:rsidDel="00706BFD">
          <w:rPr>
            <w:rFonts w:ascii="Sylfaen" w:eastAsia="Times New Roman" w:hAnsi="Sylfaen" w:cs="Times New Roman"/>
            <w:b/>
            <w:sz w:val="22"/>
            <w:szCs w:val="22"/>
          </w:rPr>
          <w:delText>Regulatory issues</w:delText>
        </w:r>
        <w:r w:rsidR="00B95262" w:rsidRPr="00B95262" w:rsidDel="00706BFD">
          <w:rPr>
            <w:rFonts w:ascii="Sylfaen" w:eastAsia="Times New Roman" w:hAnsi="Sylfaen" w:cs="Times New Roman"/>
            <w:b/>
            <w:sz w:val="22"/>
            <w:szCs w:val="22"/>
          </w:rPr>
          <w:delText xml:space="preserve"> </w:delText>
        </w:r>
      </w:del>
    </w:p>
    <w:p w14:paraId="7D22FBA7" w14:textId="3322C4CC" w:rsidR="00706BFD" w:rsidRPr="006E331D" w:rsidRDefault="00706BFD" w:rsidP="006E331D">
      <w:pPr>
        <w:pStyle w:val="ListParagraph"/>
        <w:numPr>
          <w:ilvl w:val="0"/>
          <w:numId w:val="29"/>
        </w:numPr>
        <w:jc w:val="both"/>
        <w:rPr>
          <w:ins w:id="13" w:author="Maia Nikoleishvili" w:date="2018-01-10T19:19:00Z"/>
          <w:rFonts w:ascii="Sylfaen" w:eastAsia="Times New Roman" w:hAnsi="Sylfaen"/>
          <w:bCs/>
          <w:sz w:val="24"/>
          <w:szCs w:val="24"/>
        </w:rPr>
      </w:pPr>
      <w:ins w:id="14" w:author="Maia Nikoleishvili" w:date="2018-01-10T19:1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>Lack</w:t>
        </w:r>
        <w:r w:rsidR="006E331D">
          <w:rPr>
            <w:rFonts w:ascii="Sylfaen" w:eastAsia="Times New Roman" w:hAnsi="Sylfaen"/>
            <w:b/>
            <w:bCs/>
            <w:sz w:val="24"/>
            <w:szCs w:val="24"/>
          </w:rPr>
          <w:t xml:space="preserve"> of capacity of </w:t>
        </w:r>
      </w:ins>
      <w:ins w:id="15" w:author="Maia Nikoleishvili" w:date="2018-01-10T20:00:00Z">
        <w:r w:rsidR="006E331D">
          <w:rPr>
            <w:rFonts w:ascii="Sylfaen" w:eastAsia="Times New Roman" w:hAnsi="Sylfaen"/>
            <w:b/>
            <w:bCs/>
            <w:sz w:val="24"/>
            <w:szCs w:val="24"/>
          </w:rPr>
          <w:t>primary health care</w:t>
        </w:r>
      </w:ins>
      <w:ins w:id="16" w:author="Maia Nikoleishvili" w:date="2018-01-10T19:1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 xml:space="preserve"> specialists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(</w:t>
        </w:r>
      </w:ins>
      <w:ins w:id="17" w:author="Maia Nikoleishvili" w:date="2018-01-10T19:20:00Z">
        <w:r w:rsidRPr="006E331D">
          <w:rPr>
            <w:rStyle w:val="st"/>
            <w:rFonts w:ascii="Sylfaen" w:hAnsi="Sylfaen"/>
            <w:sz w:val="24"/>
            <w:szCs w:val="24"/>
          </w:rPr>
          <w:t xml:space="preserve">Association </w:t>
        </w:r>
      </w:ins>
      <w:ins w:id="18" w:author="Maia Nikoleishvili" w:date="2018-01-10T19:19:00Z">
        <w:r w:rsidRPr="006E331D">
          <w:rPr>
            <w:rStyle w:val="st"/>
            <w:rFonts w:ascii="Sylfaen" w:hAnsi="Sylfaen"/>
            <w:sz w:val="24"/>
            <w:szCs w:val="24"/>
          </w:rPr>
          <w:t xml:space="preserve">of Infectious Diseases and Hepatology of Georgia 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>will submit continues medical education program “</w:t>
        </w:r>
        <w:r w:rsidRPr="006E331D">
          <w:rPr>
            <w:rFonts w:ascii="Sylfaen" w:hAnsi="Sylfaen"/>
            <w:sz w:val="24"/>
            <w:szCs w:val="24"/>
          </w:rPr>
          <w:t xml:space="preserve">HCV treatment in primary health care facilities” 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to the </w:t>
        </w:r>
        <w:proofErr w:type="spellStart"/>
        <w:r w:rsidRPr="006E331D">
          <w:rPr>
            <w:rFonts w:ascii="Sylfaen" w:eastAsia="Times New Roman" w:hAnsi="Sylfaen"/>
            <w:bCs/>
            <w:sz w:val="24"/>
            <w:szCs w:val="24"/>
          </w:rPr>
          <w:t>MoLHSA</w:t>
        </w:r>
        <w:proofErr w:type="spellEnd"/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for accreditation). </w:t>
        </w:r>
      </w:ins>
      <w:ins w:id="19" w:author="Maia Nikoleishvili" w:date="2018-01-10T19:41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All primary health care specialists (family medicine doctors) are eligible to manage chronic hepatitis C</w:t>
        </w:r>
        <w:r w:rsidR="00816AD5" w:rsidRPr="006E331D">
          <w:rPr>
            <w:rFonts w:ascii="Sylfaen" w:eastAsia="Times New Roman" w:hAnsi="Sylfaen"/>
            <w:bCs/>
            <w:sz w:val="24"/>
            <w:szCs w:val="24"/>
            <w:lang w:val="ka-GE"/>
          </w:rPr>
          <w:t xml:space="preserve">, </w:t>
        </w:r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but</w:t>
        </w:r>
      </w:ins>
      <w:ins w:id="20" w:author="Maia Nikoleishvili" w:date="2018-01-10T19:42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 still</w:t>
        </w:r>
      </w:ins>
      <w:ins w:id="21" w:author="Maia Nikoleishvili" w:date="2018-01-10T19:41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 there is need of </w:t>
        </w:r>
      </w:ins>
      <w:ins w:id="22" w:author="Maia Nikoleishvili" w:date="2018-01-10T19:42:00Z"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qualification </w:t>
        </w:r>
        <w:proofErr w:type="gramStart"/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>raising</w:t>
        </w:r>
        <w:proofErr w:type="gramEnd"/>
        <w:r w:rsidR="00816AD5" w:rsidRPr="006E331D">
          <w:rPr>
            <w:rFonts w:ascii="Sylfaen" w:eastAsia="Times New Roman" w:hAnsi="Sylfaen"/>
            <w:bCs/>
            <w:sz w:val="24"/>
            <w:szCs w:val="24"/>
          </w:rPr>
          <w:t xml:space="preserve">. </w:t>
        </w:r>
      </w:ins>
      <w:ins w:id="23" w:author="Maia Nikoleishvili" w:date="2018-01-10T19:19:00Z"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With support of the training program PHC specialist will be able to </w:t>
        </w:r>
      </w:ins>
      <w:ins w:id="24" w:author="Maia Nikoleishvili" w:date="2018-01-10T19:58:00Z">
        <w:r w:rsidR="006E331D" w:rsidRPr="006E331D">
          <w:rPr>
            <w:rFonts w:ascii="Sylfaen" w:eastAsia="Times New Roman" w:hAnsi="Sylfaen"/>
            <w:bCs/>
            <w:sz w:val="24"/>
            <w:szCs w:val="24"/>
          </w:rPr>
          <w:t>improve their</w:t>
        </w:r>
      </w:ins>
      <w:ins w:id="25" w:author="Maia Nikoleishvili" w:date="2018-01-10T19:19:00Z"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skills for the management of HCV disease. </w:t>
        </w:r>
      </w:ins>
    </w:p>
    <w:p w14:paraId="66722304" w14:textId="189D8F47" w:rsidR="00071EDA" w:rsidRPr="006E331D" w:rsidRDefault="00071EDA" w:rsidP="006E331D">
      <w:pPr>
        <w:pStyle w:val="ListParagraph"/>
        <w:numPr>
          <w:ilvl w:val="0"/>
          <w:numId w:val="29"/>
        </w:numPr>
        <w:jc w:val="both"/>
        <w:rPr>
          <w:ins w:id="26" w:author="Maia Nikoleishvili" w:date="2018-01-10T19:29:00Z"/>
          <w:rFonts w:ascii="Sylfaen" w:eastAsia="Times New Roman" w:hAnsi="Sylfaen" w:cs="Times New Roman"/>
          <w:sz w:val="22"/>
          <w:szCs w:val="22"/>
        </w:rPr>
      </w:pPr>
      <w:ins w:id="27" w:author="Maia Nikoleishvili" w:date="2018-01-10T19:29:00Z">
        <w:r w:rsidRPr="006E331D">
          <w:rPr>
            <w:rFonts w:ascii="Sylfaen" w:eastAsia="Times New Roman" w:hAnsi="Sylfaen"/>
            <w:b/>
            <w:bCs/>
            <w:sz w:val="24"/>
            <w:szCs w:val="24"/>
          </w:rPr>
          <w:t>Inclusion criteria for enrollment of PHC facilities in Hepatitis C Elimination Program</w:t>
        </w:r>
        <w:r w:rsidRPr="006E331D">
          <w:rPr>
            <w:rFonts w:ascii="Sylfaen" w:eastAsia="Times New Roman" w:hAnsi="Sylfaen"/>
            <w:bCs/>
            <w:sz w:val="24"/>
            <w:szCs w:val="24"/>
          </w:rPr>
          <w:t xml:space="preserve"> (there might be need of simplification of conditions for enrollment of PHC facilities in HCV Program, </w:t>
        </w:r>
        <w:r w:rsidRPr="006E331D">
          <w:rPr>
            <w:rFonts w:ascii="Sylfaen" w:eastAsia="Times New Roman" w:hAnsi="Sylfaen" w:cs="Times New Roman"/>
            <w:sz w:val="22"/>
            <w:szCs w:val="22"/>
          </w:rPr>
          <w:t>Logistic barriers may exist such as storage for medications, diagnostic supplies, etc.</w:t>
        </w:r>
      </w:ins>
      <w:ins w:id="28" w:author="Maia Nikoleishvili" w:date="2018-01-10T19:30:00Z">
        <w:r w:rsidRPr="006E331D">
          <w:rPr>
            <w:rFonts w:ascii="Sylfaen" w:eastAsia="Times New Roman" w:hAnsi="Sylfaen" w:cs="Times New Roman"/>
            <w:sz w:val="22"/>
            <w:szCs w:val="22"/>
          </w:rPr>
          <w:t>)</w:t>
        </w:r>
      </w:ins>
    </w:p>
    <w:p w14:paraId="7487144E" w14:textId="77777777" w:rsidR="00706BFD" w:rsidRPr="00706BFD" w:rsidRDefault="00706BFD" w:rsidP="00FF1426">
      <w:pPr>
        <w:ind w:firstLine="720"/>
        <w:jc w:val="both"/>
        <w:rPr>
          <w:ins w:id="29" w:author="Maia Nikoleishvili" w:date="2018-01-10T19:19:00Z"/>
          <w:rFonts w:ascii="Sylfaen" w:eastAsia="Times New Roman" w:hAnsi="Sylfaen" w:cs="Times New Roman"/>
          <w:b/>
          <w:sz w:val="22"/>
          <w:szCs w:val="22"/>
        </w:rPr>
      </w:pPr>
      <w:bookmarkStart w:id="30" w:name="_GoBack"/>
      <w:bookmarkEnd w:id="30"/>
    </w:p>
    <w:p w14:paraId="164578A1" w14:textId="2235B81C" w:rsidR="00B95262" w:rsidDel="006E331D" w:rsidRDefault="00475299" w:rsidP="00B95262">
      <w:pPr>
        <w:numPr>
          <w:ilvl w:val="1"/>
          <w:numId w:val="14"/>
        </w:numPr>
        <w:jc w:val="both"/>
        <w:rPr>
          <w:del w:id="31" w:author="Maia Nikoleishvili" w:date="2018-01-10T19:59:00Z"/>
          <w:rFonts w:ascii="Sylfaen" w:eastAsia="Times New Roman" w:hAnsi="Sylfaen" w:cs="Times New Roman"/>
          <w:sz w:val="22"/>
          <w:szCs w:val="22"/>
        </w:rPr>
      </w:pPr>
      <w:commentRangeStart w:id="32"/>
      <w:del w:id="33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PHC physicians cannot prescribe medications for HCV</w:delText>
        </w:r>
        <w:r w:rsidR="001412B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 </w:delText>
        </w:r>
        <w:commentRangeStart w:id="34"/>
        <w:r w:rsidR="001412B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though </w:delText>
        </w:r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MOH does not report regulatory/licensure barriers for PHC </w:delText>
        </w:r>
        <w:commentRangeEnd w:id="34"/>
        <w:r w:rsidR="00F37115" w:rsidDel="006E331D">
          <w:rPr>
            <w:rStyle w:val="CommentReference"/>
          </w:rPr>
          <w:commentReference w:id="34"/>
        </w:r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providers to prescribe. Logistic barriers may exist such as storage for medications, diagnostic supplies, etc.</w:delText>
        </w:r>
      </w:del>
    </w:p>
    <w:p w14:paraId="28F3119E" w14:textId="05FC2EB7" w:rsidR="00B95262" w:rsidRPr="00B95262" w:rsidDel="006E331D" w:rsidRDefault="001412B2" w:rsidP="00B95262">
      <w:pPr>
        <w:numPr>
          <w:ilvl w:val="1"/>
          <w:numId w:val="14"/>
        </w:numPr>
        <w:jc w:val="both"/>
        <w:rPr>
          <w:del w:id="35" w:author="Maia Nikoleishvili" w:date="2018-01-10T19:59:00Z"/>
          <w:rFonts w:ascii="Sylfaen" w:eastAsia="Times New Roman" w:hAnsi="Sylfaen" w:cs="Times New Roman"/>
          <w:sz w:val="22"/>
          <w:szCs w:val="22"/>
        </w:rPr>
      </w:pPr>
      <w:del w:id="36" w:author="Maia Nikoleishvili" w:date="2018-01-10T19:59:00Z">
        <w:r w:rsidDel="006E331D">
          <w:rPr>
            <w:rFonts w:ascii="Sylfaen" w:eastAsia="Times New Roman" w:hAnsi="Sylfaen" w:cs="Times New Roman"/>
            <w:sz w:val="22"/>
            <w:szCs w:val="22"/>
          </w:rPr>
          <w:delText xml:space="preserve">Currently </w:delText>
        </w:r>
        <w:r w:rsidR="00562F7A" w:rsidDel="006E331D">
          <w:rPr>
            <w:rFonts w:ascii="Sylfaen" w:eastAsia="Times New Roman" w:hAnsi="Sylfaen" w:cs="Times New Roman"/>
            <w:sz w:val="22"/>
            <w:szCs w:val="22"/>
          </w:rPr>
          <w:delText>s</w:delText>
        </w:r>
        <w:r w:rsidR="00475299" w:rsidRPr="00B95262" w:rsidDel="006E331D">
          <w:rPr>
            <w:rFonts w:ascii="Sylfaen" w:eastAsia="Times New Roman" w:hAnsi="Sylfaen" w:cs="Times New Roman"/>
            <w:sz w:val="22"/>
            <w:szCs w:val="22"/>
          </w:rPr>
          <w:delText>pecialists may only prescribe from within an approved treatment site</w:delText>
        </w:r>
        <w:r w:rsidR="00562F7A" w:rsidDel="006E331D">
          <w:rPr>
            <w:rFonts w:ascii="Sylfaen" w:eastAsia="Times New Roman" w:hAnsi="Sylfaen" w:cs="Times New Roman"/>
            <w:sz w:val="22"/>
            <w:szCs w:val="22"/>
          </w:rPr>
          <w:delText>.</w:delText>
        </w:r>
        <w:r w:rsidR="00B95262" w:rsidRPr="00B95262" w:rsidDel="006E331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 </w:delText>
        </w:r>
      </w:del>
    </w:p>
    <w:p w14:paraId="063C8A92" w14:textId="535BCF3E" w:rsidR="00B95262" w:rsidRPr="00B95262" w:rsidDel="006E331D" w:rsidRDefault="00B95262" w:rsidP="00B95262">
      <w:pPr>
        <w:numPr>
          <w:ilvl w:val="1"/>
          <w:numId w:val="14"/>
        </w:numPr>
        <w:jc w:val="both"/>
        <w:rPr>
          <w:del w:id="37" w:author="Maia Nikoleishvili" w:date="2018-01-10T19:59:00Z"/>
          <w:rFonts w:ascii="Sylfaen" w:eastAsia="Times New Roman" w:hAnsi="Sylfaen" w:cs="Times New Roman"/>
          <w:sz w:val="22"/>
          <w:szCs w:val="22"/>
        </w:rPr>
      </w:pPr>
      <w:del w:id="38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 xml:space="preserve">Training of non-specialists (license </w:delText>
        </w:r>
      </w:del>
      <w:del w:id="39" w:author="Maia Nikoleishvili" w:date="2018-01-10T14:51:00Z">
        <w:r w:rsidRPr="00B95262" w:rsidDel="0023651D">
          <w:rPr>
            <w:rFonts w:ascii="Sylfaen" w:eastAsia="Times New Roman" w:hAnsi="Sylfaen" w:cs="Times New Roman"/>
            <w:sz w:val="22"/>
            <w:szCs w:val="22"/>
          </w:rPr>
          <w:delText>to treat</w:delText>
        </w:r>
      </w:del>
      <w:del w:id="40" w:author="Maia Nikoleishvili" w:date="2018-01-10T19:59:00Z">
        <w:r w:rsidRPr="00B95262" w:rsidDel="006E331D">
          <w:rPr>
            <w:rFonts w:ascii="Sylfaen" w:eastAsia="Times New Roman" w:hAnsi="Sylfaen" w:cs="Times New Roman"/>
            <w:sz w:val="22"/>
            <w:szCs w:val="22"/>
          </w:rPr>
          <w:delText>)</w:delText>
        </w:r>
        <w:r w:rsidR="001412B2" w:rsidDel="006E331D">
          <w:rPr>
            <w:rFonts w:ascii="Sylfaen" w:eastAsia="Times New Roman" w:hAnsi="Sylfaen" w:cs="Times New Roman"/>
            <w:sz w:val="22"/>
            <w:szCs w:val="22"/>
          </w:rPr>
          <w:delText>.</w:delText>
        </w:r>
        <w:commentRangeEnd w:id="32"/>
        <w:r w:rsidR="00816AD5" w:rsidDel="006E331D">
          <w:rPr>
            <w:rStyle w:val="CommentReference"/>
          </w:rPr>
          <w:commentReference w:id="32"/>
        </w:r>
      </w:del>
    </w:p>
    <w:p w14:paraId="2859CE92" w14:textId="2682BEAE" w:rsidR="00FE1A50" w:rsidRDefault="00720217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lastRenderedPageBreak/>
        <w:t xml:space="preserve">Proposed </w:t>
      </w:r>
      <w:r w:rsidR="00B95262">
        <w:rPr>
          <w:rFonts w:ascii="Sylfaen" w:eastAsia="Times New Roman" w:hAnsi="Sylfaen" w:cs="Times New Roman"/>
          <w:bCs/>
          <w:sz w:val="22"/>
          <w:szCs w:val="22"/>
        </w:rPr>
        <w:t xml:space="preserve">Solution: </w:t>
      </w:r>
      <w:proofErr w:type="spellStart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MoLSHA</w:t>
      </w:r>
      <w:proofErr w:type="spellEnd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will work on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r</w:t>
      </w:r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equirements/approval process for PHCs to be enrolled in the elimination program</w:t>
      </w:r>
      <w:ins w:id="41" w:author="Maia Nikoleishvili" w:date="2018-01-10T14:53:00Z">
        <w:r w:rsidR="0023651D">
          <w:rPr>
            <w:rFonts w:ascii="Sylfaen" w:eastAsia="Times New Roman" w:hAnsi="Sylfaen" w:cs="Times New Roman"/>
            <w:bCs/>
            <w:sz w:val="22"/>
            <w:szCs w:val="22"/>
          </w:rPr>
          <w:t>.</w:t>
        </w:r>
      </w:ins>
      <w:r w:rsidR="00FE1A50" w:rsidRP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del w:id="42" w:author="Maia Nikoleishvili" w:date="2018-01-10T14:54:00Z">
        <w:r w:rsidR="00562F7A" w:rsidDel="0023651D">
          <w:rPr>
            <w:rFonts w:ascii="Sylfaen" w:eastAsia="Times New Roman" w:hAnsi="Sylfaen" w:cs="Times New Roman"/>
            <w:sz w:val="22"/>
            <w:szCs w:val="22"/>
          </w:rPr>
          <w:delText>l</w:delText>
        </w:r>
      </w:del>
      <w:del w:id="43" w:author="Maia Nikoleishvili" w:date="2018-01-10T19:36:00Z">
        <w:r w:rsidR="00FE1A50" w:rsidDel="00BD0358">
          <w:rPr>
            <w:rFonts w:ascii="Sylfaen" w:eastAsia="Times New Roman" w:hAnsi="Sylfaen" w:cs="Times New Roman"/>
            <w:sz w:val="22"/>
            <w:szCs w:val="22"/>
          </w:rPr>
          <w:delText>icensing</w:delText>
        </w:r>
      </w:del>
      <w:r w:rsid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del w:id="44" w:author="Maia Nikoleishvili" w:date="2018-01-10T19:36:00Z">
        <w:r w:rsidR="00FE1A50" w:rsidDel="00BD0358">
          <w:rPr>
            <w:rFonts w:ascii="Sylfaen" w:eastAsia="Times New Roman" w:hAnsi="Sylfaen" w:cs="Times New Roman"/>
            <w:sz w:val="22"/>
            <w:szCs w:val="22"/>
          </w:rPr>
          <w:delText>r</w:delText>
        </w:r>
      </w:del>
      <w:ins w:id="45" w:author="Maia Nikoleishvili" w:date="2018-01-10T19:36:00Z">
        <w:r w:rsidR="00BD0358">
          <w:rPr>
            <w:rFonts w:ascii="Sylfaen" w:eastAsia="Times New Roman" w:hAnsi="Sylfaen" w:cs="Times New Roman"/>
            <w:sz w:val="22"/>
            <w:szCs w:val="22"/>
          </w:rPr>
          <w:t>R</w:t>
        </w:r>
      </w:ins>
      <w:r w:rsidR="00FE1A50">
        <w:rPr>
          <w:rFonts w:ascii="Sylfaen" w:eastAsia="Times New Roman" w:hAnsi="Sylfaen" w:cs="Times New Roman"/>
          <w:sz w:val="22"/>
          <w:szCs w:val="22"/>
        </w:rPr>
        <w:t xml:space="preserve">equirements </w:t>
      </w:r>
      <w:ins w:id="46" w:author="Maia Nikoleishvili" w:date="2018-01-10T19:33:00Z">
        <w:r w:rsidR="00071EDA">
          <w:rPr>
            <w:rFonts w:ascii="Sylfaen" w:eastAsia="Times New Roman" w:hAnsi="Sylfaen" w:cs="Times New Roman"/>
            <w:sz w:val="22"/>
            <w:szCs w:val="22"/>
          </w:rPr>
          <w:t>for</w:t>
        </w:r>
      </w:ins>
      <w:ins w:id="47" w:author="Maia Nikoleishvili" w:date="2018-01-10T19:35:00Z">
        <w:r w:rsidR="00BD0358">
          <w:rPr>
            <w:rFonts w:ascii="Sylfaen" w:eastAsia="Times New Roman" w:hAnsi="Sylfaen" w:cs="Times New Roman"/>
            <w:sz w:val="22"/>
            <w:szCs w:val="22"/>
          </w:rPr>
          <w:t xml:space="preserve"> service provision</w:t>
        </w:r>
      </w:ins>
      <w:ins w:id="48" w:author="Maia Nikoleishvili" w:date="2018-01-10T19:33:00Z">
        <w:r w:rsidR="00071EDA">
          <w:rPr>
            <w:rFonts w:ascii="Sylfaen" w:eastAsia="Times New Roman" w:hAnsi="Sylfaen" w:cs="Times New Roman"/>
            <w:sz w:val="22"/>
            <w:szCs w:val="22"/>
          </w:rPr>
          <w:t xml:space="preserve"> </w:t>
        </w:r>
      </w:ins>
      <w:r w:rsidR="00FE1A50">
        <w:rPr>
          <w:rFonts w:ascii="Sylfaen" w:eastAsia="Times New Roman" w:hAnsi="Sylfaen" w:cs="Times New Roman"/>
          <w:sz w:val="22"/>
          <w:szCs w:val="22"/>
        </w:rPr>
        <w:t>for treatment sites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will be revised. </w:t>
      </w:r>
    </w:p>
    <w:p w14:paraId="71280884" w14:textId="77777777" w:rsidR="00475299" w:rsidRPr="00B95262" w:rsidRDefault="00475299" w:rsidP="00B95262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Cost</w:t>
      </w:r>
    </w:p>
    <w:p w14:paraId="27DBB0C2" w14:textId="11942C44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Low income individuals do not have financial means to cover costs of diagnostics</w:t>
      </w:r>
    </w:p>
    <w:p w14:paraId="4F604B01" w14:textId="24223241" w:rsidR="00720217" w:rsidRPr="00720217" w:rsidRDefault="00720217" w:rsidP="00720217">
      <w:pPr>
        <w:ind w:left="144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Solution: </w:t>
      </w:r>
      <w:r w:rsidRPr="00720217">
        <w:rPr>
          <w:rFonts w:ascii="Sylfaen" w:eastAsia="Times New Roman" w:hAnsi="Sylfaen" w:cs="Times New Roman"/>
          <w:sz w:val="22"/>
          <w:szCs w:val="22"/>
        </w:rPr>
        <w:t>Reducing cost for diagnostics</w:t>
      </w:r>
      <w:r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>
        <w:rPr>
          <w:rFonts w:ascii="Sylfaen" w:eastAsia="Times New Roman" w:hAnsi="Sylfaen" w:cs="Times New Roman"/>
          <w:sz w:val="22"/>
          <w:szCs w:val="22"/>
        </w:rPr>
        <w:t>implification of diagnostics</w:t>
      </w:r>
    </w:p>
    <w:p w14:paraId="2B0B8946" w14:textId="77777777" w:rsidR="00475299" w:rsidRPr="00B95262" w:rsidRDefault="00475299" w:rsidP="00B95262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bCs/>
          <w:sz w:val="22"/>
          <w:szCs w:val="22"/>
        </w:rPr>
        <w:t>Other</w:t>
      </w:r>
    </w:p>
    <w:p w14:paraId="749E014B" w14:textId="77777777" w:rsidR="00475299" w:rsidRPr="00B95262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PWIDs express fear of seeking services from public health center/need to utilize case managers/peer support for PWIDs throughout the entire screening – testing – treatment – cure process</w:t>
      </w:r>
    </w:p>
    <w:p w14:paraId="6CA4834B" w14:textId="62988D61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Criminalization issues related to HR and NSP services</w:t>
      </w:r>
    </w:p>
    <w:p w14:paraId="11749D22" w14:textId="3B3BD1F1" w:rsidR="001412B2" w:rsidRPr="00B95262" w:rsidRDefault="001412B2" w:rsidP="001412B2">
      <w:pPr>
        <w:ind w:firstLine="720"/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Solution: Integration of services </w:t>
      </w:r>
      <w:proofErr w:type="gramStart"/>
      <w:r>
        <w:rPr>
          <w:rFonts w:ascii="Sylfaen" w:eastAsia="Times New Roman" w:hAnsi="Sylfaen" w:cs="Times New Roman"/>
          <w:bCs/>
          <w:sz w:val="22"/>
          <w:szCs w:val="22"/>
        </w:rPr>
        <w:t>into a HR settings</w:t>
      </w:r>
      <w:proofErr w:type="gramEnd"/>
      <w:r>
        <w:rPr>
          <w:rFonts w:ascii="Sylfaen" w:eastAsia="Times New Roman" w:hAnsi="Sylfaen" w:cs="Times New Roman"/>
          <w:bCs/>
          <w:sz w:val="22"/>
          <w:szCs w:val="22"/>
        </w:rPr>
        <w:t>.</w:t>
      </w:r>
    </w:p>
    <w:p w14:paraId="36619360" w14:textId="28CA3A18" w:rsidR="00475299" w:rsidRDefault="00475299" w:rsidP="00720217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720217">
        <w:rPr>
          <w:rFonts w:ascii="Sylfaen" w:eastAsia="Times New Roman" w:hAnsi="Sylfaen" w:cs="Times New Roman"/>
          <w:b/>
          <w:bCs/>
          <w:sz w:val="22"/>
          <w:szCs w:val="22"/>
        </w:rPr>
        <w:t>Public awareness and education</w:t>
      </w:r>
    </w:p>
    <w:p w14:paraId="53948111" w14:textId="03A7868C" w:rsidR="00720217" w:rsidRDefault="00720217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Solution: </w:t>
      </w:r>
      <w:r w:rsidRPr="00720217">
        <w:rPr>
          <w:rFonts w:ascii="Sylfaen" w:eastAsia="Times New Roman" w:hAnsi="Sylfaen" w:cs="Times New Roman"/>
          <w:sz w:val="22"/>
          <w:szCs w:val="22"/>
        </w:rPr>
        <w:t xml:space="preserve">Hiring peer navigators/support envisions case manager services </w:t>
      </w:r>
    </w:p>
    <w:p w14:paraId="4CE1689F" w14:textId="77777777" w:rsidR="00FF1426" w:rsidRPr="00720217" w:rsidRDefault="00FF1426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AC3AD8A" w14:textId="77777777" w:rsidR="008D44EC" w:rsidRPr="00923876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hAnsi="Sylfaen"/>
          <w:b/>
          <w:sz w:val="22"/>
          <w:szCs w:val="22"/>
        </w:rPr>
        <w:t xml:space="preserve">What is needed for 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>Decentralization?</w:t>
      </w:r>
    </w:p>
    <w:p w14:paraId="458B28A9" w14:textId="52814E1E" w:rsidR="006C7866" w:rsidRDefault="0023651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49" w:author="Maia Nikoleishvili" w:date="2018-01-10T14:56:00Z">
        <w:r>
          <w:rPr>
            <w:rFonts w:ascii="Sylfaen" w:eastAsia="Times New Roman" w:hAnsi="Sylfaen" w:cs="Times New Roman"/>
            <w:sz w:val="22"/>
            <w:szCs w:val="22"/>
          </w:rPr>
          <w:t>Establish</w:t>
        </w:r>
      </w:ins>
      <w:ins w:id="50" w:author="Maia Nikoleishvili" w:date="2018-01-10T18:27:00Z">
        <w:r w:rsidR="00E221E9">
          <w:rPr>
            <w:rFonts w:ascii="Sylfaen" w:eastAsia="Times New Roman" w:hAnsi="Sylfaen" w:cs="Times New Roman"/>
            <w:sz w:val="22"/>
            <w:szCs w:val="22"/>
          </w:rPr>
          <w:t>ing the</w:t>
        </w:r>
      </w:ins>
      <w:ins w:id="51" w:author="Maia Nikoleishvili" w:date="2018-01-10T14:56:00Z">
        <w:r>
          <w:rPr>
            <w:rFonts w:ascii="Sylfaen" w:eastAsia="Times New Roman" w:hAnsi="Sylfaen" w:cs="Times New Roman"/>
            <w:sz w:val="22"/>
            <w:szCs w:val="22"/>
          </w:rPr>
          <w:t xml:space="preserve">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 xml:space="preserve">Counseling </w:t>
      </w:r>
      <w:del w:id="52" w:author="Maia Nikoleishvili" w:date="2018-01-10T15:04:00Z">
        <w:r w:rsidR="006C7866" w:rsidDel="009569ED">
          <w:rPr>
            <w:rFonts w:ascii="Sylfaen" w:eastAsia="Times New Roman" w:hAnsi="Sylfaen" w:cs="Times New Roman"/>
            <w:sz w:val="22"/>
            <w:szCs w:val="22"/>
          </w:rPr>
          <w:delText xml:space="preserve">and </w:delText>
        </w:r>
      </w:del>
      <w:ins w:id="53" w:author="Maia Nikoleishvili" w:date="2018-01-10T15:04:00Z">
        <w:r w:rsidR="009569ED">
          <w:rPr>
            <w:rFonts w:ascii="Sylfaen" w:eastAsia="Times New Roman" w:hAnsi="Sylfaen" w:cs="Times New Roman"/>
            <w:sz w:val="22"/>
            <w:szCs w:val="22"/>
          </w:rPr>
          <w:t xml:space="preserve">at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>HR centers</w:t>
      </w:r>
    </w:p>
    <w:p w14:paraId="3FE587DC" w14:textId="2B3701EB" w:rsidR="008D44EC" w:rsidRPr="00085AA7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Training</w:t>
      </w:r>
      <w:ins w:id="54" w:author="Maia Nikoleishvili" w:date="2018-01-10T14:57:00Z">
        <w:r w:rsidR="0023651D">
          <w:rPr>
            <w:rFonts w:ascii="Sylfaen" w:eastAsia="Times New Roman" w:hAnsi="Sylfaen" w:cs="Times New Roman"/>
            <w:sz w:val="22"/>
            <w:szCs w:val="22"/>
          </w:rPr>
          <w:t xml:space="preserve"> of primary health care specialists</w:t>
        </w:r>
      </w:ins>
    </w:p>
    <w:p w14:paraId="62B2CD5D" w14:textId="65C755E4" w:rsidR="0023651D" w:rsidRPr="008869A3" w:rsidRDefault="008D44EC" w:rsidP="0023651D">
      <w:pPr>
        <w:pStyle w:val="ListParagraph"/>
        <w:numPr>
          <w:ilvl w:val="0"/>
          <w:numId w:val="27"/>
        </w:numPr>
        <w:spacing w:before="0" w:after="0" w:line="240" w:lineRule="auto"/>
        <w:jc w:val="both"/>
        <w:rPr>
          <w:ins w:id="55" w:author="Maia Nikoleishvili" w:date="2018-01-10T14:57:00Z"/>
          <w:rFonts w:ascii="Sylfaen" w:eastAsia="Times New Roman" w:hAnsi="Sylfaen"/>
          <w:sz w:val="24"/>
          <w:szCs w:val="24"/>
        </w:rPr>
      </w:pPr>
      <w:del w:id="56" w:author="Maia Nikoleishvili" w:date="2018-01-10T14:57:00Z"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SOPs </w:delText>
        </w:r>
        <w:r w:rsidR="001412B2" w:rsidRPr="00085AA7" w:rsidDel="0023651D">
          <w:rPr>
            <w:rFonts w:ascii="Sylfaen" w:eastAsia="Times New Roman" w:hAnsi="Sylfaen" w:cs="Times New Roman"/>
            <w:sz w:val="22"/>
            <w:szCs w:val="22"/>
          </w:rPr>
          <w:delText>developm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ent</w:delText>
        </w:r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 and disseminat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ion</w:delText>
        </w:r>
      </w:del>
      <w:ins w:id="57" w:author="Maia Nikoleishvili" w:date="2018-01-10T14:57:00Z">
        <w:r w:rsidR="0023651D" w:rsidRPr="008869A3">
          <w:rPr>
            <w:rFonts w:ascii="Sylfaen" w:eastAsia="Times New Roman" w:hAnsi="Sylfaen"/>
            <w:sz w:val="24"/>
            <w:szCs w:val="24"/>
          </w:rPr>
          <w:t xml:space="preserve">Development and dissemination of Standards Operational Procedures (SOPs) </w:t>
        </w:r>
      </w:ins>
    </w:p>
    <w:p w14:paraId="0F809ADE" w14:textId="2EEE2072" w:rsidR="002F0B22" w:rsidRDefault="0023651D" w:rsidP="002F0B2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58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Ensure </w:t>
        </w:r>
      </w:ins>
      <w:r w:rsidR="008D44EC" w:rsidRPr="002D1527">
        <w:rPr>
          <w:rFonts w:ascii="Sylfaen" w:eastAsia="Times New Roman" w:hAnsi="Sylfaen" w:cs="Times New Roman"/>
          <w:sz w:val="22"/>
          <w:szCs w:val="22"/>
        </w:rPr>
        <w:t>Laboratory &amp; Diagnostics logistics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36F48250" w14:textId="29F5B822" w:rsidR="002F0B22" w:rsidRPr="00085AA7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Core Ag Lugar</w:t>
      </w:r>
    </w:p>
    <w:p w14:paraId="272751DB" w14:textId="093CD294" w:rsidR="002F0B22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PCR nearest lab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5D3802AA" w14:textId="4EEEA32E" w:rsidR="002F0B22" w:rsidRPr="00B03BBE" w:rsidRDefault="00562F7A" w:rsidP="00111F10">
      <w:pPr>
        <w:pStyle w:val="ListParagraph"/>
        <w:jc w:val="both"/>
        <w:rPr>
          <w:rFonts w:eastAsia="Times New Roman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proofErr w:type="spellStart"/>
      <w:r w:rsidR="002F0B22" w:rsidRPr="00085AA7">
        <w:rPr>
          <w:rFonts w:ascii="Sylfaen" w:eastAsia="Times New Roman" w:hAnsi="Sylfaen" w:cs="Times New Roman"/>
          <w:sz w:val="22"/>
          <w:szCs w:val="22"/>
        </w:rPr>
        <w:t>Gx</w:t>
      </w:r>
      <w:proofErr w:type="spellEnd"/>
      <w:r w:rsidR="002F0B22" w:rsidRPr="00085AA7">
        <w:rPr>
          <w:rFonts w:ascii="Sylfaen" w:eastAsia="Times New Roman" w:hAnsi="Sylfaen" w:cs="Times New Roman"/>
          <w:sz w:val="22"/>
          <w:szCs w:val="22"/>
        </w:rPr>
        <w:t xml:space="preserve"> onsite</w:t>
      </w:r>
    </w:p>
    <w:p w14:paraId="230F132F" w14:textId="68B436BA" w:rsidR="002D1527" w:rsidRDefault="002D1527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lastRenderedPageBreak/>
        <w:t xml:space="preserve">Development of curriculum </w:t>
      </w:r>
      <w:r w:rsidR="001F007D">
        <w:rPr>
          <w:rFonts w:ascii="Sylfaen" w:eastAsia="Times New Roman" w:hAnsi="Sylfaen" w:cs="Times New Roman"/>
          <w:sz w:val="22"/>
          <w:szCs w:val="22"/>
        </w:rPr>
        <w:t>for PHC physicians</w:t>
      </w:r>
    </w:p>
    <w:p w14:paraId="456BA670" w14:textId="3A868A2F" w:rsidR="002D1527" w:rsidRDefault="0023651D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59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Using 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“ECHO” </w:t>
      </w:r>
      <w:del w:id="60" w:author="Maia Nikoleishvili" w:date="2018-01-10T15:25:00Z">
        <w:r w:rsidR="002D1527" w:rsidDel="00127DDF">
          <w:rPr>
            <w:rFonts w:ascii="Sylfaen" w:eastAsia="Times New Roman" w:hAnsi="Sylfaen" w:cs="Times New Roman"/>
            <w:sz w:val="22"/>
            <w:szCs w:val="22"/>
          </w:rPr>
          <w:delText>– coordination</w:delText>
        </w:r>
      </w:del>
      <w:ins w:id="61" w:author="Maia Nikoleishvili" w:date="2018-01-10T15:25:00Z">
        <w:r w:rsidR="00127DDF">
          <w:rPr>
            <w:rFonts w:ascii="Sylfaen" w:eastAsia="Times New Roman" w:hAnsi="Sylfaen" w:cs="Times New Roman"/>
            <w:sz w:val="22"/>
            <w:szCs w:val="22"/>
          </w:rPr>
          <w:t>training module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0BF8A8EB" w14:textId="58111060" w:rsidR="001F007D" w:rsidRPr="009569ED" w:rsidDel="009569ED" w:rsidRDefault="009569ED" w:rsidP="009569ED">
      <w:pPr>
        <w:pStyle w:val="ListParagraph"/>
        <w:numPr>
          <w:ilvl w:val="0"/>
          <w:numId w:val="19"/>
        </w:numPr>
        <w:spacing w:before="0" w:after="0" w:line="240" w:lineRule="auto"/>
        <w:jc w:val="both"/>
        <w:rPr>
          <w:del w:id="62" w:author="Maia Nikoleishvili" w:date="2018-01-10T15:02:00Z"/>
          <w:rFonts w:ascii="Sylfaen" w:eastAsia="Times New Roman" w:hAnsi="Sylfaen"/>
          <w:sz w:val="24"/>
          <w:szCs w:val="24"/>
        </w:rPr>
      </w:pPr>
      <w:ins w:id="63" w:author="Maia Nikoleishvili" w:date="2018-01-10T15:02:00Z">
        <w:r>
          <w:rPr>
            <w:rFonts w:ascii="Sylfaen" w:eastAsia="Times New Roman" w:hAnsi="Sylfaen"/>
            <w:sz w:val="24"/>
            <w:szCs w:val="24"/>
          </w:rPr>
          <w:t xml:space="preserve">Integrating </w:t>
        </w:r>
        <w:r w:rsidRPr="008869A3">
          <w:rPr>
            <w:rFonts w:ascii="Sylfaen" w:eastAsia="Times New Roman" w:hAnsi="Sylfaen"/>
            <w:sz w:val="24"/>
            <w:szCs w:val="24"/>
          </w:rPr>
          <w:t xml:space="preserve">pilot projects (harm reduction sites, PHC etc.) in </w:t>
        </w:r>
        <w:proofErr w:type="spellStart"/>
        <w:r w:rsidRPr="008869A3">
          <w:rPr>
            <w:rFonts w:ascii="Sylfaen" w:eastAsia="Times New Roman" w:hAnsi="Sylfaen"/>
            <w:sz w:val="24"/>
            <w:szCs w:val="24"/>
          </w:rPr>
          <w:t>ElimC</w:t>
        </w:r>
        <w:proofErr w:type="spellEnd"/>
        <w:r w:rsidRPr="008869A3">
          <w:rPr>
            <w:rFonts w:ascii="Sylfaen" w:eastAsia="Times New Roman" w:hAnsi="Sylfaen"/>
            <w:sz w:val="24"/>
            <w:szCs w:val="24"/>
          </w:rPr>
          <w:t xml:space="preserve"> data base </w:t>
        </w:r>
      </w:ins>
      <w:del w:id="64" w:author="Maia Nikoleishvili" w:date="2018-01-10T15:02:00Z">
        <w:r w:rsidR="00C322D5" w:rsidRPr="009569ED" w:rsidDel="009569ED">
          <w:rPr>
            <w:rFonts w:ascii="Sylfaen" w:eastAsia="Times New Roman" w:hAnsi="Sylfaen" w:cs="Times New Roman"/>
            <w:sz w:val="22"/>
            <w:szCs w:val="22"/>
          </w:rPr>
          <w:delText>C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reation of separate </w:delText>
        </w:r>
        <w:r w:rsidR="00C322D5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IT 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module in HCV Elimination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P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rogram database for patients receiving care in PHCs</w:delText>
        </w:r>
        <w:r w:rsidR="001F007D" w:rsidRPr="009569ED" w:rsidDel="009569ED">
          <w:rPr>
            <w:rFonts w:hAnsi="Calibri"/>
            <w:color w:val="404040" w:themeColor="text1" w:themeTint="BF"/>
            <w:kern w:val="24"/>
            <w:sz w:val="34"/>
            <w:szCs w:val="34"/>
          </w:rPr>
          <w:delText xml:space="preserve">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t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raining of non-specialists</w:delText>
        </w:r>
      </w:del>
    </w:p>
    <w:p w14:paraId="6D6E5DB3" w14:textId="120D39DE" w:rsidR="008D44EC" w:rsidRPr="00127DDF" w:rsidDel="009569ED" w:rsidRDefault="009569ED" w:rsidP="009569ED">
      <w:pPr>
        <w:pStyle w:val="ListParagraph"/>
        <w:numPr>
          <w:ilvl w:val="0"/>
          <w:numId w:val="28"/>
        </w:numPr>
        <w:spacing w:before="0" w:after="0" w:line="240" w:lineRule="auto"/>
        <w:jc w:val="both"/>
        <w:rPr>
          <w:del w:id="65" w:author="Maia Nikoleishvili" w:date="2018-01-10T15:01:00Z"/>
          <w:rFonts w:ascii="Sylfaen" w:eastAsia="Times New Roman" w:hAnsi="Sylfaen" w:cs="Times New Roman"/>
          <w:sz w:val="22"/>
          <w:szCs w:val="22"/>
        </w:rPr>
      </w:pPr>
      <w:ins w:id="66" w:author="Maia Nikoleishvili" w:date="2018-01-10T15:01:00Z">
        <w:r w:rsidRPr="009569ED">
          <w:rPr>
            <w:rFonts w:ascii="Sylfaen" w:eastAsia="Times New Roman" w:hAnsi="Sylfaen"/>
            <w:sz w:val="24"/>
            <w:szCs w:val="24"/>
          </w:rPr>
          <w:t>Accelerate information disseminati</w:t>
        </w:r>
        <w:r>
          <w:rPr>
            <w:rFonts w:ascii="Sylfaen" w:eastAsia="Times New Roman" w:hAnsi="Sylfaen"/>
            <w:sz w:val="24"/>
            <w:szCs w:val="24"/>
          </w:rPr>
          <w:t>on</w:t>
        </w:r>
        <w:r w:rsidRPr="009569ED">
          <w:rPr>
            <w:rFonts w:ascii="Sylfaen" w:eastAsia="Times New Roman" w:hAnsi="Sylfaen"/>
            <w:sz w:val="24"/>
            <w:szCs w:val="24"/>
          </w:rPr>
          <w:t xml:space="preserve"> in harm reduction network, primary health care/hospital setting </w:t>
        </w:r>
      </w:ins>
      <w:del w:id="67" w:author="Maia Nikoleishvili" w:date="2018-01-10T15:01:00Z">
        <w:r w:rsidR="008D44EC" w:rsidRPr="009569ED" w:rsidDel="009569ED">
          <w:rPr>
            <w:rFonts w:ascii="Sylfaen" w:eastAsia="Times New Roman" w:hAnsi="Sylfaen" w:cs="Times New Roman"/>
            <w:sz w:val="22"/>
            <w:szCs w:val="22"/>
          </w:rPr>
          <w:delText>Acceleration and dissemination of information</w:delText>
        </w:r>
      </w:del>
    </w:p>
    <w:p w14:paraId="3E0D96AF" w14:textId="4AEA2268" w:rsidR="008D44EC" w:rsidRDefault="00127DDF" w:rsidP="0041770E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2"/>
          <w:szCs w:val="22"/>
        </w:rPr>
      </w:pPr>
      <w:ins w:id="68" w:author="Maia Nikoleishvili" w:date="2018-01-10T14:59:00Z">
        <w:r>
          <w:rPr>
            <w:rFonts w:ascii="Sylfaen" w:hAnsi="Sylfaen"/>
            <w:sz w:val="22"/>
            <w:szCs w:val="22"/>
          </w:rPr>
          <w:t>Elaborati</w:t>
        </w:r>
      </w:ins>
      <w:ins w:id="69" w:author="Maia Nikoleishvili" w:date="2018-01-10T15:26:00Z">
        <w:r>
          <w:rPr>
            <w:rFonts w:ascii="Sylfaen" w:hAnsi="Sylfaen"/>
            <w:sz w:val="22"/>
            <w:szCs w:val="22"/>
          </w:rPr>
          <w:t>ng</w:t>
        </w:r>
      </w:ins>
      <w:ins w:id="70" w:author="Maia Nikoleishvili" w:date="2018-01-10T14:59:00Z">
        <w:r w:rsidR="009569ED">
          <w:rPr>
            <w:rFonts w:ascii="Sylfaen" w:hAnsi="Sylfaen"/>
            <w:sz w:val="22"/>
            <w:szCs w:val="22"/>
          </w:rPr>
          <w:t xml:space="preserve"> </w:t>
        </w:r>
      </w:ins>
      <w:ins w:id="71" w:author="Maia Nikoleishvili" w:date="2018-01-10T18:52:00Z">
        <w:r w:rsidR="00E63B8C">
          <w:rPr>
            <w:rFonts w:ascii="Sylfaen" w:hAnsi="Sylfaen"/>
            <w:sz w:val="22"/>
            <w:szCs w:val="22"/>
          </w:rPr>
          <w:t xml:space="preserve">the </w:t>
        </w:r>
      </w:ins>
      <w:del w:id="72" w:author="Maia Nikoleishvili" w:date="2018-01-10T14:59:00Z">
        <w:r w:rsidR="008D44EC" w:rsidRPr="00085AA7" w:rsidDel="009569ED">
          <w:rPr>
            <w:rFonts w:ascii="Sylfaen" w:hAnsi="Sylfaen"/>
            <w:sz w:val="22"/>
            <w:szCs w:val="22"/>
          </w:rPr>
          <w:delText>C</w:delText>
        </w:r>
      </w:del>
      <w:ins w:id="73" w:author="Maia Nikoleishvili" w:date="2018-01-10T14:59:00Z">
        <w:r w:rsidR="009569ED">
          <w:rPr>
            <w:rFonts w:ascii="Sylfaen" w:hAnsi="Sylfaen"/>
            <w:sz w:val="22"/>
            <w:szCs w:val="22"/>
          </w:rPr>
          <w:t>c</w:t>
        </w:r>
      </w:ins>
      <w:r w:rsidR="008D44EC" w:rsidRPr="00085AA7">
        <w:rPr>
          <w:rFonts w:ascii="Sylfaen" w:hAnsi="Sylfaen"/>
          <w:sz w:val="22"/>
          <w:szCs w:val="22"/>
        </w:rPr>
        <w:t>oncept of treatment in rural</w:t>
      </w:r>
      <w:r w:rsidR="00C322D5">
        <w:rPr>
          <w:rFonts w:ascii="Sylfaen" w:hAnsi="Sylfaen"/>
          <w:sz w:val="22"/>
          <w:szCs w:val="22"/>
        </w:rPr>
        <w:t xml:space="preserve"> </w:t>
      </w:r>
      <w:r w:rsidR="008D44EC" w:rsidRPr="00085AA7">
        <w:rPr>
          <w:rFonts w:ascii="Sylfaen" w:hAnsi="Sylfaen"/>
          <w:sz w:val="22"/>
          <w:szCs w:val="22"/>
        </w:rPr>
        <w:t>areas</w:t>
      </w:r>
    </w:p>
    <w:p w14:paraId="76EC03AD" w14:textId="77777777" w:rsidR="00FF1426" w:rsidRPr="00085AA7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4E583D39" w14:textId="77777777" w:rsidR="001F007D" w:rsidRDefault="001F007D" w:rsidP="001F007D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 xml:space="preserve">Decentralization: Roles and Responsibilities </w:t>
      </w:r>
    </w:p>
    <w:p w14:paraId="51E96AB5" w14:textId="2A456EF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CDC will serve as secretariat of this committee</w:t>
      </w:r>
      <w:r w:rsidR="001F007D">
        <w:rPr>
          <w:rFonts w:ascii="Sylfaen" w:hAnsi="Sylfaen"/>
          <w:sz w:val="22"/>
          <w:szCs w:val="22"/>
        </w:rPr>
        <w:t xml:space="preserve">, </w:t>
      </w:r>
      <w:r w:rsidR="001F007D" w:rsidRPr="00923876">
        <w:rPr>
          <w:rFonts w:ascii="Sylfaen" w:hAnsi="Sylfaen"/>
          <w:sz w:val="22"/>
          <w:szCs w:val="22"/>
        </w:rPr>
        <w:t xml:space="preserve">Irina </w:t>
      </w:r>
      <w:proofErr w:type="spellStart"/>
      <w:r w:rsidR="001F007D" w:rsidRPr="00923876">
        <w:rPr>
          <w:rFonts w:ascii="Sylfaen" w:hAnsi="Sylfaen"/>
          <w:sz w:val="22"/>
          <w:szCs w:val="22"/>
        </w:rPr>
        <w:t>Tskhomelidze</w:t>
      </w:r>
      <w:proofErr w:type="spellEnd"/>
      <w:r w:rsidR="001F007D" w:rsidRPr="00923876">
        <w:rPr>
          <w:rFonts w:ascii="Sylfaen" w:hAnsi="Sylfaen"/>
          <w:sz w:val="22"/>
          <w:szCs w:val="22"/>
        </w:rPr>
        <w:t xml:space="preserve"> as focal point/coordinator for decentralization working group</w:t>
      </w:r>
    </w:p>
    <w:p w14:paraId="02AF803E" w14:textId="62281E3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Work groups will be established</w:t>
      </w:r>
      <w:r w:rsidR="001F007D">
        <w:rPr>
          <w:rFonts w:ascii="Sylfaen" w:hAnsi="Sylfaen"/>
          <w:sz w:val="22"/>
          <w:szCs w:val="22"/>
        </w:rPr>
        <w:t xml:space="preserve"> (Described below)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1018636F" w14:textId="100927C3" w:rsidR="001F007D" w:rsidRDefault="00C322D5" w:rsidP="00FF1426">
      <w:pPr>
        <w:pStyle w:val="ListParagraph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 xml:space="preserve">Members will be assigned </w:t>
      </w:r>
      <w:r>
        <w:rPr>
          <w:rFonts w:ascii="Sylfaen" w:hAnsi="Sylfaen"/>
          <w:sz w:val="22"/>
          <w:szCs w:val="22"/>
        </w:rPr>
        <w:t xml:space="preserve">to each of the </w:t>
      </w:r>
      <w:r w:rsidR="001F007D" w:rsidRPr="001F007D">
        <w:rPr>
          <w:rFonts w:ascii="Sylfaen" w:hAnsi="Sylfaen"/>
          <w:sz w:val="22"/>
          <w:szCs w:val="22"/>
        </w:rPr>
        <w:t>work group</w:t>
      </w:r>
      <w:r>
        <w:rPr>
          <w:rFonts w:ascii="Sylfaen" w:hAnsi="Sylfaen"/>
          <w:sz w:val="22"/>
          <w:szCs w:val="22"/>
        </w:rPr>
        <w:t>s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4A47275A" w14:textId="77777777" w:rsidR="00FF1426" w:rsidRPr="00FF1426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4FB2F33" w14:textId="2499707D" w:rsidR="008D44EC" w:rsidRPr="001F007D" w:rsidRDefault="00386689" w:rsidP="001F007D">
      <w:pPr>
        <w:ind w:left="360"/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OUTCOME:</w:t>
      </w:r>
    </w:p>
    <w:p w14:paraId="24A88EB0" w14:textId="4825608F" w:rsidR="00386689" w:rsidRDefault="00386689" w:rsidP="001F007D">
      <w:pPr>
        <w:ind w:firstLine="36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 groups to be developed, </w:t>
      </w:r>
    </w:p>
    <w:p w14:paraId="2B3B07BA" w14:textId="2585450F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Group that will be working on overarching issues including </w:t>
      </w:r>
      <w:r w:rsidR="00C322D5">
        <w:rPr>
          <w:rFonts w:ascii="Sylfaen" w:hAnsi="Sylfaen"/>
          <w:sz w:val="22"/>
          <w:szCs w:val="22"/>
        </w:rPr>
        <w:t>t</w:t>
      </w:r>
      <w:r w:rsidRPr="00923876">
        <w:rPr>
          <w:rFonts w:ascii="Sylfaen" w:hAnsi="Sylfaen"/>
          <w:sz w:val="22"/>
          <w:szCs w:val="22"/>
        </w:rPr>
        <w:t xml:space="preserve">reatment and </w:t>
      </w:r>
      <w:r w:rsidR="00C322D5">
        <w:rPr>
          <w:rFonts w:ascii="Sylfaen" w:hAnsi="Sylfaen"/>
          <w:sz w:val="22"/>
          <w:szCs w:val="22"/>
        </w:rPr>
        <w:t>d</w:t>
      </w:r>
      <w:r w:rsidRPr="00923876">
        <w:rPr>
          <w:rFonts w:ascii="Sylfaen" w:hAnsi="Sylfaen"/>
          <w:sz w:val="22"/>
          <w:szCs w:val="22"/>
        </w:rPr>
        <w:t xml:space="preserve">iagnostics algorithms, IT and overall coordination and </w:t>
      </w:r>
      <w:r w:rsidR="003E26DF" w:rsidRPr="00923876">
        <w:rPr>
          <w:rFonts w:ascii="Sylfaen" w:hAnsi="Sylfaen"/>
          <w:sz w:val="22"/>
          <w:szCs w:val="22"/>
        </w:rPr>
        <w:t>management.</w:t>
      </w:r>
      <w:r w:rsidR="003E26DF">
        <w:rPr>
          <w:rFonts w:ascii="Sylfaen" w:hAnsi="Sylfaen"/>
          <w:sz w:val="22"/>
          <w:szCs w:val="22"/>
        </w:rPr>
        <w:t xml:space="preserve"> (This group will be making decisions)</w:t>
      </w:r>
    </w:p>
    <w:p w14:paraId="12A42BD6" w14:textId="112AC354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Two working</w:t>
      </w:r>
      <w:r w:rsidRPr="00923876">
        <w:rPr>
          <w:rFonts w:ascii="Sylfaen" w:hAnsi="Sylfaen"/>
          <w:sz w:val="22"/>
          <w:szCs w:val="22"/>
        </w:rPr>
        <w:t xml:space="preserve"> groups</w:t>
      </w:r>
      <w:r w:rsidR="003E26DF">
        <w:rPr>
          <w:rFonts w:ascii="Sylfaen" w:hAnsi="Sylfaen"/>
          <w:sz w:val="22"/>
          <w:szCs w:val="22"/>
        </w:rPr>
        <w:t xml:space="preserve"> (will be proposing solutions)</w:t>
      </w:r>
      <w:r w:rsidRPr="00923876">
        <w:rPr>
          <w:rFonts w:ascii="Sylfaen" w:hAnsi="Sylfaen"/>
          <w:sz w:val="22"/>
          <w:szCs w:val="22"/>
        </w:rPr>
        <w:t>:</w:t>
      </w:r>
    </w:p>
    <w:p w14:paraId="3F326C3C" w14:textId="12A81D95" w:rsidR="00911DAB" w:rsidRPr="00923876" w:rsidRDefault="00911DAB" w:rsidP="00911DAB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Harm reduction OST and needle exchange</w:t>
      </w:r>
      <w:r w:rsidR="001F007D">
        <w:rPr>
          <w:rFonts w:ascii="Sylfaen" w:hAnsi="Sylfaen"/>
          <w:sz w:val="22"/>
          <w:szCs w:val="22"/>
        </w:rPr>
        <w:t xml:space="preserve"> </w:t>
      </w:r>
    </w:p>
    <w:p w14:paraId="28A4C63F" w14:textId="772F0D03" w:rsidR="001F007D" w:rsidRPr="001F007D" w:rsidRDefault="00911DAB" w:rsidP="001F007D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Primary care</w:t>
      </w:r>
      <w:r w:rsidRPr="005F119E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 xml:space="preserve">and </w:t>
      </w:r>
      <w:r w:rsidRPr="00923876">
        <w:rPr>
          <w:rFonts w:ascii="Sylfaen" w:eastAsia="Times New Roman" w:hAnsi="Sylfaen" w:cs="Times New Roman"/>
          <w:sz w:val="22"/>
          <w:szCs w:val="22"/>
        </w:rPr>
        <w:t>Hospitals</w:t>
      </w:r>
    </w:p>
    <w:p w14:paraId="78EFA4B8" w14:textId="77777777" w:rsidR="001F007D" w:rsidRPr="001F007D" w:rsidRDefault="001F007D" w:rsidP="001F007D">
      <w:pPr>
        <w:ind w:left="1080"/>
        <w:jc w:val="both"/>
        <w:rPr>
          <w:rFonts w:ascii="Sylfaen" w:hAnsi="Sylfaen"/>
          <w:sz w:val="22"/>
          <w:szCs w:val="22"/>
        </w:rPr>
      </w:pPr>
    </w:p>
    <w:p w14:paraId="6A9C003A" w14:textId="7633CE01" w:rsidR="001F007D" w:rsidRPr="001F007D" w:rsidRDefault="001F007D" w:rsidP="001F007D">
      <w:pPr>
        <w:ind w:firstLine="360"/>
        <w:jc w:val="both"/>
        <w:rPr>
          <w:rFonts w:ascii="Sylfaen" w:hAnsi="Sylfaen"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Next Steps/Rollout</w:t>
      </w:r>
    </w:p>
    <w:p w14:paraId="23FEC0A8" w14:textId="2C6A759B" w:rsidR="008F03C0" w:rsidRPr="002A32D3" w:rsidRDefault="00C322D5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During t</w:t>
      </w:r>
      <w:r w:rsidR="008F03C0" w:rsidRPr="002A32D3">
        <w:rPr>
          <w:rFonts w:ascii="Sylfaen" w:hAnsi="Sylfaen"/>
          <w:sz w:val="22"/>
          <w:szCs w:val="22"/>
        </w:rPr>
        <w:t xml:space="preserve">he first workgroup meeting a chairperson </w:t>
      </w:r>
      <w:r>
        <w:rPr>
          <w:rFonts w:ascii="Sylfaen" w:hAnsi="Sylfaen"/>
          <w:sz w:val="22"/>
          <w:szCs w:val="22"/>
        </w:rPr>
        <w:t>of</w:t>
      </w:r>
      <w:r w:rsidR="008F03C0" w:rsidRPr="002A32D3">
        <w:rPr>
          <w:rFonts w:ascii="Sylfaen" w:hAnsi="Sylfaen"/>
          <w:sz w:val="22"/>
          <w:szCs w:val="22"/>
        </w:rPr>
        <w:t xml:space="preserve"> the workgroup</w:t>
      </w:r>
      <w:r>
        <w:rPr>
          <w:rFonts w:ascii="Sylfaen" w:hAnsi="Sylfaen"/>
          <w:sz w:val="22"/>
          <w:szCs w:val="22"/>
        </w:rPr>
        <w:t xml:space="preserve"> will be identified after discussion with members</w:t>
      </w:r>
      <w:r w:rsidR="008F03C0" w:rsidRPr="002A32D3">
        <w:rPr>
          <w:rFonts w:ascii="Sylfaen" w:hAnsi="Sylfaen"/>
          <w:sz w:val="22"/>
          <w:szCs w:val="22"/>
        </w:rPr>
        <w:t>.</w:t>
      </w:r>
    </w:p>
    <w:p w14:paraId="7F31A167" w14:textId="77777777" w:rsidR="008F03C0" w:rsidRPr="002A32D3" w:rsidRDefault="008F03C0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lastRenderedPageBreak/>
        <w:t>Each work group to develop “models of care” to be piloted and evaluated in a small population followed by national rollout.</w:t>
      </w:r>
    </w:p>
    <w:p w14:paraId="6FFA2372" w14:textId="139E55AE" w:rsidR="001F007D" w:rsidRPr="001F007D" w:rsidRDefault="008F03C0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will establish timeline</w:t>
      </w:r>
      <w:r w:rsidR="00C322D5">
        <w:rPr>
          <w:rFonts w:ascii="Sylfaen" w:hAnsi="Sylfaen"/>
          <w:sz w:val="22"/>
          <w:szCs w:val="22"/>
        </w:rPr>
        <w:t xml:space="preserve"> for</w:t>
      </w:r>
      <w:r w:rsidRPr="002A32D3">
        <w:rPr>
          <w:rFonts w:ascii="Sylfaen" w:hAnsi="Sylfaen"/>
          <w:sz w:val="22"/>
          <w:szCs w:val="22"/>
        </w:rPr>
        <w:t xml:space="preserve"> activit</w:t>
      </w:r>
      <w:r w:rsidR="00C322D5">
        <w:rPr>
          <w:rFonts w:ascii="Sylfaen" w:hAnsi="Sylfaen"/>
          <w:sz w:val="22"/>
          <w:szCs w:val="22"/>
        </w:rPr>
        <w:t>ies, and present</w:t>
      </w:r>
      <w:r w:rsidRPr="002A32D3">
        <w:rPr>
          <w:rFonts w:ascii="Sylfaen" w:hAnsi="Sylfaen"/>
          <w:sz w:val="22"/>
          <w:szCs w:val="22"/>
        </w:rPr>
        <w:t xml:space="preserve"> during March work group.</w:t>
      </w:r>
      <w:r w:rsidR="001F007D" w:rsidRPr="001F007D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</w:p>
    <w:p w14:paraId="52F91B81" w14:textId="4F6BA733" w:rsidR="001F007D" w:rsidRPr="001F007D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color w:val="222222"/>
          <w:sz w:val="22"/>
          <w:szCs w:val="22"/>
          <w:shd w:val="clear" w:color="auto" w:fill="FFFFFF"/>
        </w:rPr>
        <w:t>P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>rotocol of implementation of decentralization projects</w:t>
      </w:r>
      <w:r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should be finalized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by the end of March workshop </w:t>
      </w:r>
    </w:p>
    <w:p w14:paraId="39A0FE61" w14:textId="72482A5F" w:rsidR="001F007D" w:rsidRPr="002517EE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517EE">
        <w:rPr>
          <w:rFonts w:ascii="Sylfaen" w:hAnsi="Sylfaen"/>
          <w:sz w:val="22"/>
          <w:szCs w:val="22"/>
        </w:rPr>
        <w:t xml:space="preserve">Report back on progress </w:t>
      </w:r>
      <w:r w:rsidR="00B52CE0">
        <w:rPr>
          <w:rFonts w:ascii="Sylfaen" w:hAnsi="Sylfaen"/>
          <w:sz w:val="22"/>
          <w:szCs w:val="22"/>
        </w:rPr>
        <w:t>during</w:t>
      </w:r>
      <w:r w:rsidRPr="002517EE">
        <w:rPr>
          <w:rFonts w:ascii="Sylfaen" w:hAnsi="Sylfaen"/>
          <w:sz w:val="22"/>
          <w:szCs w:val="22"/>
        </w:rPr>
        <w:t xml:space="preserve"> TAG 2018.</w:t>
      </w:r>
    </w:p>
    <w:p w14:paraId="7B714701" w14:textId="77777777" w:rsidR="004E45C5" w:rsidRPr="004E45C5" w:rsidRDefault="004E45C5" w:rsidP="004E45C5">
      <w:pPr>
        <w:pStyle w:val="Title"/>
        <w:rPr>
          <w:sz w:val="28"/>
          <w:szCs w:val="28"/>
        </w:rPr>
      </w:pPr>
    </w:p>
    <w:p w14:paraId="57B776C7" w14:textId="64C10C8D" w:rsidR="004E45C5" w:rsidRDefault="004E45C5" w:rsidP="004E45C5">
      <w:pPr>
        <w:pStyle w:val="Title"/>
        <w:rPr>
          <w:b/>
        </w:rPr>
      </w:pPr>
      <w:r w:rsidRPr="004E45C5">
        <w:rPr>
          <w:b/>
          <w:sz w:val="28"/>
          <w:szCs w:val="28"/>
        </w:rPr>
        <w:t>NEXT STEPS/TIMELINES</w:t>
      </w:r>
      <w:r w:rsidR="00255E16">
        <w:rPr>
          <w:b/>
          <w:sz w:val="28"/>
          <w:szCs w:val="28"/>
        </w:rPr>
        <w:t xml:space="preserve"> (SEE ATTACHED EXCELSHEET)</w:t>
      </w:r>
    </w:p>
    <w:p w14:paraId="3D02BEF2" w14:textId="2255DBA6" w:rsidR="00261F52" w:rsidRPr="000D6134" w:rsidRDefault="00261F52" w:rsidP="00924D7D">
      <w:pPr>
        <w:jc w:val="both"/>
        <w:rPr>
          <w:rFonts w:ascii="Sylfaen" w:hAnsi="Sylfaen"/>
          <w:b/>
          <w:sz w:val="22"/>
          <w:szCs w:val="22"/>
        </w:rPr>
      </w:pPr>
    </w:p>
    <w:sectPr w:rsidR="00261F52" w:rsidRPr="000D6134" w:rsidSect="00B5750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Maia Nikoleishvili" w:date="2018-01-10T18:05:00Z" w:initials="MN">
    <w:p w14:paraId="70B13077" w14:textId="25243D92" w:rsidR="00265D47" w:rsidRDefault="00265D47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34" w:author="Maia Nikoleishvili" w:date="2018-01-10T15:20:00Z" w:initials="MN">
    <w:p w14:paraId="7C33B507" w14:textId="546A57EA" w:rsidR="00F37115" w:rsidRPr="00F37115" w:rsidRDefault="00F371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</w:t>
      </w:r>
      <w:r w:rsidR="00787A1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ეს წინადადება ცოტა სხვანაიდან უნდა </w:t>
      </w:r>
      <w:r w:rsidR="00631A18">
        <w:rPr>
          <w:rFonts w:ascii="Sylfaen" w:hAnsi="Sylfaen"/>
          <w:lang w:val="ka-GE"/>
        </w:rPr>
        <w:t>დაიწეროს.</w:t>
      </w:r>
      <w:r>
        <w:rPr>
          <w:rFonts w:ascii="Sylfaen" w:hAnsi="Sylfaen"/>
          <w:lang w:val="ka-GE"/>
        </w:rPr>
        <w:t xml:space="preserve"> ამის მიხედვით გამოდის, რომ </w:t>
      </w:r>
      <w:r w:rsidR="00787A1E">
        <w:rPr>
          <w:rFonts w:ascii="Sylfaen" w:hAnsi="Sylfaen"/>
          <w:lang w:val="ka-GE"/>
        </w:rPr>
        <w:t xml:space="preserve"> მარეგულირებელი ბარიერები არსებობს და სამინისტრო უარყოფს/არ აღიარებს</w:t>
      </w:r>
      <w:r w:rsidR="00631A18">
        <w:rPr>
          <w:rFonts w:ascii="Sylfaen" w:hAnsi="Sylfaen"/>
          <w:lang w:val="ka-GE"/>
        </w:rPr>
        <w:t xml:space="preserve"> ამ ბარიერებს</w:t>
      </w:r>
      <w:r w:rsidR="00787A1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რამდენადაც ჩემთვის ცნობილია, ყველა პირველადი ჯანდაცვის სპეციალისტს (ოჯახის ექიმი) შეუძლია ქრონიკული ჰეპატიტის მართვა და შესაბამისად, მედიკამენტების გამოწერა</w:t>
      </w:r>
      <w:r w:rsidR="00A24F8D">
        <w:rPr>
          <w:rFonts w:ascii="Sylfaen" w:hAnsi="Sylfaen"/>
          <w:lang w:val="ka-GE"/>
        </w:rPr>
        <w:t>, ხოლო გართულებული შემთხვევების შესაბამის სპეციალისტთან რეფერირება.</w:t>
      </w:r>
      <w:r w:rsidR="00787A1E">
        <w:rPr>
          <w:rFonts w:ascii="Sylfaen" w:hAnsi="Sylfaen"/>
          <w:lang w:val="ka-GE"/>
        </w:rPr>
        <w:t xml:space="preserve"> მეორე საკითხია ის რომ,</w:t>
      </w:r>
      <w:r w:rsidR="00A24F8D">
        <w:rPr>
          <w:rFonts w:ascii="Sylfaen" w:hAnsi="Sylfaen"/>
        </w:rPr>
        <w:t xml:space="preserve"> </w:t>
      </w:r>
      <w:r w:rsidR="00787A1E">
        <w:rPr>
          <w:rFonts w:ascii="Sylfaen" w:hAnsi="Sylfaen"/>
          <w:lang w:val="ka-GE"/>
        </w:rPr>
        <w:t>პჯდ ექიმებს სჭირდებათ კვალიფიკაციის ამაღლება, რაც შესაძლებელი გახდა 2017 წლის 27 დეკემბ</w:t>
      </w:r>
      <w:r w:rsidR="00127DDF">
        <w:rPr>
          <w:rFonts w:ascii="Sylfaen" w:hAnsi="Sylfaen"/>
          <w:lang w:val="ka-GE"/>
        </w:rPr>
        <w:t>ე</w:t>
      </w:r>
      <w:r w:rsidR="00787A1E">
        <w:rPr>
          <w:rFonts w:ascii="Sylfaen" w:hAnsi="Sylfaen"/>
          <w:lang w:val="ka-GE"/>
        </w:rPr>
        <w:t>რ</w:t>
      </w:r>
      <w:r w:rsidR="00631A18">
        <w:rPr>
          <w:rFonts w:ascii="Sylfaen" w:hAnsi="Sylfaen"/>
          <w:lang w:val="ka-GE"/>
        </w:rPr>
        <w:t>ს პროფესიული განვითარების საბჭოს სხდომაზე</w:t>
      </w:r>
      <w:r w:rsidR="00A24F8D">
        <w:rPr>
          <w:rFonts w:ascii="Sylfaen" w:hAnsi="Sylfaen"/>
          <w:lang w:val="ka-GE"/>
        </w:rPr>
        <w:t xml:space="preserve"> დამტკიცებული </w:t>
      </w:r>
      <w:r w:rsidR="00787A1E">
        <w:rPr>
          <w:rFonts w:ascii="Sylfaen" w:hAnsi="Sylfaen"/>
          <w:lang w:val="ka-GE"/>
        </w:rPr>
        <w:t xml:space="preserve"> </w:t>
      </w:r>
      <w:r w:rsidR="00631A18">
        <w:rPr>
          <w:rFonts w:ascii="Sylfaen" w:hAnsi="Sylfaen"/>
          <w:lang w:val="ka-GE"/>
        </w:rPr>
        <w:t>უწყვეტი სამედიცინო განათლების პროგრამის  -</w:t>
      </w:r>
      <w:r w:rsidR="00787A1E">
        <w:rPr>
          <w:rFonts w:ascii="Sylfaen" w:hAnsi="Sylfaen"/>
          <w:lang w:val="ka-GE"/>
        </w:rPr>
        <w:t xml:space="preserve"> „პირველადი ჯანდაცვის დაწესებულებებში ქრონიკული ჰეპატიტის მკურნალობის“ თანახმად.</w:t>
      </w:r>
    </w:p>
  </w:comment>
  <w:comment w:id="32" w:author="Maia Nikoleishvili" w:date="2018-01-10T19:46:00Z" w:initials="MN">
    <w:p w14:paraId="360866CD" w14:textId="023405B7" w:rsidR="00816AD5" w:rsidRPr="00816AD5" w:rsidRDefault="00816AD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სოფო, ეკა ადამიასთან შეთანხმებით ეს სამივე პუნქტი ამოვიღეთ და ზედა ორი</w:t>
      </w:r>
      <w:r w:rsidR="00400CA2">
        <w:rPr>
          <w:rFonts w:ascii="Sylfaen" w:hAnsi="Sylfaen"/>
          <w:lang w:val="ka-GE"/>
        </w:rPr>
        <w:t>თ შევცვალეთ</w:t>
      </w:r>
      <w:r>
        <w:rPr>
          <w:rFonts w:ascii="Sylfaen" w:hAnsi="Sylfaen"/>
          <w:lang w:val="ka-GE"/>
        </w:rP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332FC" w14:textId="77777777" w:rsidR="00FB1D27" w:rsidRDefault="00FB1D27" w:rsidP="00FA2DC4">
      <w:pPr>
        <w:spacing w:before="0" w:after="0" w:line="240" w:lineRule="auto"/>
      </w:pPr>
      <w:r>
        <w:separator/>
      </w:r>
    </w:p>
  </w:endnote>
  <w:endnote w:type="continuationSeparator" w:id="0">
    <w:p w14:paraId="7DDA214E" w14:textId="77777777" w:rsidR="00FB1D27" w:rsidRDefault="00FB1D27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4B6DC5B2" w:rsidR="00562F7A" w:rsidRDefault="00562F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3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3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562F7A" w:rsidRDefault="00562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15C0F" w14:textId="77777777" w:rsidR="00FB1D27" w:rsidRDefault="00FB1D27" w:rsidP="00FA2DC4">
      <w:pPr>
        <w:spacing w:before="0" w:after="0" w:line="240" w:lineRule="auto"/>
      </w:pPr>
      <w:r>
        <w:separator/>
      </w:r>
    </w:p>
  </w:footnote>
  <w:footnote w:type="continuationSeparator" w:id="0">
    <w:p w14:paraId="128905B7" w14:textId="77777777" w:rsidR="00FB1D27" w:rsidRDefault="00FB1D27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4F0057F3" w:rsidR="00BA07BC" w:rsidRDefault="00BA0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3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562F7A" w:rsidRDefault="00FB1D27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706A"/>
    <w:multiLevelType w:val="hybridMultilevel"/>
    <w:tmpl w:val="D4F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63810"/>
    <w:multiLevelType w:val="hybridMultilevel"/>
    <w:tmpl w:val="1A0C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51052"/>
    <w:multiLevelType w:val="hybridMultilevel"/>
    <w:tmpl w:val="1716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3"/>
  </w:num>
  <w:num w:numId="7">
    <w:abstractNumId w:val="19"/>
  </w:num>
  <w:num w:numId="8">
    <w:abstractNumId w:val="25"/>
  </w:num>
  <w:num w:numId="9">
    <w:abstractNumId w:val="15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26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20"/>
  </w:num>
  <w:num w:numId="20">
    <w:abstractNumId w:val="16"/>
  </w:num>
  <w:num w:numId="21">
    <w:abstractNumId w:val="4"/>
  </w:num>
  <w:num w:numId="22">
    <w:abstractNumId w:val="7"/>
  </w:num>
  <w:num w:numId="23">
    <w:abstractNumId w:val="28"/>
  </w:num>
  <w:num w:numId="24">
    <w:abstractNumId w:val="13"/>
  </w:num>
  <w:num w:numId="25">
    <w:abstractNumId w:val="0"/>
  </w:num>
  <w:num w:numId="26">
    <w:abstractNumId w:val="23"/>
  </w:num>
  <w:num w:numId="27">
    <w:abstractNumId w:val="17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1EDA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27DDF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64F4"/>
    <w:rsid w:val="001600DD"/>
    <w:rsid w:val="00162130"/>
    <w:rsid w:val="00164306"/>
    <w:rsid w:val="001669BF"/>
    <w:rsid w:val="00173526"/>
    <w:rsid w:val="00174644"/>
    <w:rsid w:val="00176FFA"/>
    <w:rsid w:val="00185260"/>
    <w:rsid w:val="00187D56"/>
    <w:rsid w:val="00190B42"/>
    <w:rsid w:val="00190E7D"/>
    <w:rsid w:val="001A65D1"/>
    <w:rsid w:val="001B033A"/>
    <w:rsid w:val="001B1A85"/>
    <w:rsid w:val="001B2873"/>
    <w:rsid w:val="001C0255"/>
    <w:rsid w:val="001C1D61"/>
    <w:rsid w:val="001C56A6"/>
    <w:rsid w:val="001D2EFC"/>
    <w:rsid w:val="001D4808"/>
    <w:rsid w:val="001D4A4C"/>
    <w:rsid w:val="001D6BF1"/>
    <w:rsid w:val="001E18B0"/>
    <w:rsid w:val="001F007D"/>
    <w:rsid w:val="001F04D6"/>
    <w:rsid w:val="001F1CE6"/>
    <w:rsid w:val="001F2BB5"/>
    <w:rsid w:val="001F3B90"/>
    <w:rsid w:val="001F42A6"/>
    <w:rsid w:val="002030FB"/>
    <w:rsid w:val="00206331"/>
    <w:rsid w:val="00211308"/>
    <w:rsid w:val="0022046B"/>
    <w:rsid w:val="00223EB5"/>
    <w:rsid w:val="002309AD"/>
    <w:rsid w:val="00231212"/>
    <w:rsid w:val="00231B72"/>
    <w:rsid w:val="00231F98"/>
    <w:rsid w:val="0023651D"/>
    <w:rsid w:val="002373AE"/>
    <w:rsid w:val="00243E15"/>
    <w:rsid w:val="002517EE"/>
    <w:rsid w:val="002520EE"/>
    <w:rsid w:val="0025260E"/>
    <w:rsid w:val="00255E16"/>
    <w:rsid w:val="00261F52"/>
    <w:rsid w:val="00265D47"/>
    <w:rsid w:val="00272A30"/>
    <w:rsid w:val="002732A5"/>
    <w:rsid w:val="00276853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23C9"/>
    <w:rsid w:val="002C3224"/>
    <w:rsid w:val="002C3CC6"/>
    <w:rsid w:val="002D0193"/>
    <w:rsid w:val="002D1527"/>
    <w:rsid w:val="002D5E17"/>
    <w:rsid w:val="002D6BA8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223CC"/>
    <w:rsid w:val="00324D1D"/>
    <w:rsid w:val="00330CB8"/>
    <w:rsid w:val="00331C58"/>
    <w:rsid w:val="00337C10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400CA2"/>
    <w:rsid w:val="00403F49"/>
    <w:rsid w:val="0040545C"/>
    <w:rsid w:val="00411593"/>
    <w:rsid w:val="0041770E"/>
    <w:rsid w:val="00417914"/>
    <w:rsid w:val="0042410D"/>
    <w:rsid w:val="0043523B"/>
    <w:rsid w:val="004356DA"/>
    <w:rsid w:val="00442248"/>
    <w:rsid w:val="00442629"/>
    <w:rsid w:val="00442635"/>
    <w:rsid w:val="00446211"/>
    <w:rsid w:val="00447D59"/>
    <w:rsid w:val="004509C1"/>
    <w:rsid w:val="00451015"/>
    <w:rsid w:val="00451252"/>
    <w:rsid w:val="00451E67"/>
    <w:rsid w:val="00461ABB"/>
    <w:rsid w:val="00475299"/>
    <w:rsid w:val="00475EF9"/>
    <w:rsid w:val="00477E65"/>
    <w:rsid w:val="00485817"/>
    <w:rsid w:val="00490A2F"/>
    <w:rsid w:val="00491A3C"/>
    <w:rsid w:val="00491F90"/>
    <w:rsid w:val="00496316"/>
    <w:rsid w:val="0049676F"/>
    <w:rsid w:val="004A1378"/>
    <w:rsid w:val="004B1BC5"/>
    <w:rsid w:val="004B4B7C"/>
    <w:rsid w:val="004B4C3E"/>
    <w:rsid w:val="004C5ADE"/>
    <w:rsid w:val="004E264E"/>
    <w:rsid w:val="004E4061"/>
    <w:rsid w:val="004E45C5"/>
    <w:rsid w:val="004F006A"/>
    <w:rsid w:val="00501269"/>
    <w:rsid w:val="00503F86"/>
    <w:rsid w:val="00506CE8"/>
    <w:rsid w:val="00512B27"/>
    <w:rsid w:val="00512E2C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6239C"/>
    <w:rsid w:val="00562E19"/>
    <w:rsid w:val="00562F7A"/>
    <w:rsid w:val="005638ED"/>
    <w:rsid w:val="00574311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A5E"/>
    <w:rsid w:val="005C6005"/>
    <w:rsid w:val="005C738A"/>
    <w:rsid w:val="005D48F0"/>
    <w:rsid w:val="005E124C"/>
    <w:rsid w:val="005E573E"/>
    <w:rsid w:val="005F119E"/>
    <w:rsid w:val="005F11CE"/>
    <w:rsid w:val="005F18C3"/>
    <w:rsid w:val="005F5B77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1A18"/>
    <w:rsid w:val="00632765"/>
    <w:rsid w:val="0064054E"/>
    <w:rsid w:val="006427FB"/>
    <w:rsid w:val="00652477"/>
    <w:rsid w:val="00664EAE"/>
    <w:rsid w:val="00664FBD"/>
    <w:rsid w:val="00667022"/>
    <w:rsid w:val="0067094D"/>
    <w:rsid w:val="00671666"/>
    <w:rsid w:val="0067189A"/>
    <w:rsid w:val="0067439C"/>
    <w:rsid w:val="00690113"/>
    <w:rsid w:val="00694F10"/>
    <w:rsid w:val="006B02EA"/>
    <w:rsid w:val="006C3F85"/>
    <w:rsid w:val="006C51AE"/>
    <w:rsid w:val="006C7866"/>
    <w:rsid w:val="006D2C8D"/>
    <w:rsid w:val="006D51EE"/>
    <w:rsid w:val="006D77BD"/>
    <w:rsid w:val="006E331D"/>
    <w:rsid w:val="006F63AA"/>
    <w:rsid w:val="0070199B"/>
    <w:rsid w:val="00701F28"/>
    <w:rsid w:val="00702C62"/>
    <w:rsid w:val="00702F19"/>
    <w:rsid w:val="00706BFD"/>
    <w:rsid w:val="007158D1"/>
    <w:rsid w:val="00720217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3B1F"/>
    <w:rsid w:val="00784143"/>
    <w:rsid w:val="00787A1E"/>
    <w:rsid w:val="0079404A"/>
    <w:rsid w:val="00794089"/>
    <w:rsid w:val="00794D0B"/>
    <w:rsid w:val="007B1950"/>
    <w:rsid w:val="007B4074"/>
    <w:rsid w:val="007B44D4"/>
    <w:rsid w:val="007D137D"/>
    <w:rsid w:val="007D523A"/>
    <w:rsid w:val="007D77C1"/>
    <w:rsid w:val="007E0068"/>
    <w:rsid w:val="007E28E6"/>
    <w:rsid w:val="007E5456"/>
    <w:rsid w:val="007E70B5"/>
    <w:rsid w:val="007F2553"/>
    <w:rsid w:val="007F44C9"/>
    <w:rsid w:val="007F6238"/>
    <w:rsid w:val="007F7687"/>
    <w:rsid w:val="00811A0F"/>
    <w:rsid w:val="00816AD5"/>
    <w:rsid w:val="008170BF"/>
    <w:rsid w:val="0082579A"/>
    <w:rsid w:val="00826933"/>
    <w:rsid w:val="00833E85"/>
    <w:rsid w:val="008535FC"/>
    <w:rsid w:val="00854799"/>
    <w:rsid w:val="00856184"/>
    <w:rsid w:val="00860683"/>
    <w:rsid w:val="008655D5"/>
    <w:rsid w:val="00866B68"/>
    <w:rsid w:val="008A1781"/>
    <w:rsid w:val="008A5454"/>
    <w:rsid w:val="008B4C08"/>
    <w:rsid w:val="008B7ABD"/>
    <w:rsid w:val="008C2810"/>
    <w:rsid w:val="008C618F"/>
    <w:rsid w:val="008D09F5"/>
    <w:rsid w:val="008D44EC"/>
    <w:rsid w:val="008D4E55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69ED"/>
    <w:rsid w:val="00957F49"/>
    <w:rsid w:val="009618D2"/>
    <w:rsid w:val="00982FAD"/>
    <w:rsid w:val="00987AED"/>
    <w:rsid w:val="00990D08"/>
    <w:rsid w:val="00991D69"/>
    <w:rsid w:val="00996861"/>
    <w:rsid w:val="009A144B"/>
    <w:rsid w:val="009A1BF9"/>
    <w:rsid w:val="009A2B87"/>
    <w:rsid w:val="009A5E5B"/>
    <w:rsid w:val="009A662F"/>
    <w:rsid w:val="009B0486"/>
    <w:rsid w:val="009B1FC2"/>
    <w:rsid w:val="009B3786"/>
    <w:rsid w:val="009B7AD4"/>
    <w:rsid w:val="009C3D0A"/>
    <w:rsid w:val="009D03D9"/>
    <w:rsid w:val="009E2C38"/>
    <w:rsid w:val="009E3201"/>
    <w:rsid w:val="009F3EAB"/>
    <w:rsid w:val="00A03457"/>
    <w:rsid w:val="00A10091"/>
    <w:rsid w:val="00A1390A"/>
    <w:rsid w:val="00A153E6"/>
    <w:rsid w:val="00A1609C"/>
    <w:rsid w:val="00A229D2"/>
    <w:rsid w:val="00A24522"/>
    <w:rsid w:val="00A24F8D"/>
    <w:rsid w:val="00A26BAE"/>
    <w:rsid w:val="00A30960"/>
    <w:rsid w:val="00A32F06"/>
    <w:rsid w:val="00A4133F"/>
    <w:rsid w:val="00A42CD4"/>
    <w:rsid w:val="00A450A8"/>
    <w:rsid w:val="00A464BC"/>
    <w:rsid w:val="00A52B5F"/>
    <w:rsid w:val="00A63C12"/>
    <w:rsid w:val="00A70563"/>
    <w:rsid w:val="00A732A4"/>
    <w:rsid w:val="00A73393"/>
    <w:rsid w:val="00A76787"/>
    <w:rsid w:val="00A812AD"/>
    <w:rsid w:val="00A920E8"/>
    <w:rsid w:val="00A95112"/>
    <w:rsid w:val="00AA0778"/>
    <w:rsid w:val="00AA2A34"/>
    <w:rsid w:val="00AA5898"/>
    <w:rsid w:val="00AB0B56"/>
    <w:rsid w:val="00AC2C54"/>
    <w:rsid w:val="00AC50C5"/>
    <w:rsid w:val="00AC62EB"/>
    <w:rsid w:val="00AC7130"/>
    <w:rsid w:val="00AE292A"/>
    <w:rsid w:val="00AF0474"/>
    <w:rsid w:val="00AF0716"/>
    <w:rsid w:val="00AF1960"/>
    <w:rsid w:val="00AF7F55"/>
    <w:rsid w:val="00B02E53"/>
    <w:rsid w:val="00B03BBE"/>
    <w:rsid w:val="00B04771"/>
    <w:rsid w:val="00B05A78"/>
    <w:rsid w:val="00B079CC"/>
    <w:rsid w:val="00B108C5"/>
    <w:rsid w:val="00B238C8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8272F"/>
    <w:rsid w:val="00B90B95"/>
    <w:rsid w:val="00B95262"/>
    <w:rsid w:val="00B97F63"/>
    <w:rsid w:val="00BA0688"/>
    <w:rsid w:val="00BA07BC"/>
    <w:rsid w:val="00BA0A0A"/>
    <w:rsid w:val="00BB0510"/>
    <w:rsid w:val="00BC0073"/>
    <w:rsid w:val="00BC51D9"/>
    <w:rsid w:val="00BD0358"/>
    <w:rsid w:val="00BD3396"/>
    <w:rsid w:val="00BE2EAB"/>
    <w:rsid w:val="00BE63AE"/>
    <w:rsid w:val="00BF0CDF"/>
    <w:rsid w:val="00BF2632"/>
    <w:rsid w:val="00BF300A"/>
    <w:rsid w:val="00C0238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3641"/>
    <w:rsid w:val="00D344AB"/>
    <w:rsid w:val="00D41821"/>
    <w:rsid w:val="00D41E40"/>
    <w:rsid w:val="00D42D3C"/>
    <w:rsid w:val="00D43657"/>
    <w:rsid w:val="00D53017"/>
    <w:rsid w:val="00D671B1"/>
    <w:rsid w:val="00D72291"/>
    <w:rsid w:val="00D72D5A"/>
    <w:rsid w:val="00D75EDD"/>
    <w:rsid w:val="00D76591"/>
    <w:rsid w:val="00D8196D"/>
    <w:rsid w:val="00D867A3"/>
    <w:rsid w:val="00D92E4B"/>
    <w:rsid w:val="00D93BB3"/>
    <w:rsid w:val="00D94354"/>
    <w:rsid w:val="00DA0908"/>
    <w:rsid w:val="00DC4DD6"/>
    <w:rsid w:val="00DC67E4"/>
    <w:rsid w:val="00DC7F97"/>
    <w:rsid w:val="00DD6163"/>
    <w:rsid w:val="00DE3A41"/>
    <w:rsid w:val="00DE40C8"/>
    <w:rsid w:val="00DF773C"/>
    <w:rsid w:val="00E03F88"/>
    <w:rsid w:val="00E05F07"/>
    <w:rsid w:val="00E221E9"/>
    <w:rsid w:val="00E22E8E"/>
    <w:rsid w:val="00E2519D"/>
    <w:rsid w:val="00E30091"/>
    <w:rsid w:val="00E301C4"/>
    <w:rsid w:val="00E46284"/>
    <w:rsid w:val="00E63B8C"/>
    <w:rsid w:val="00E763E4"/>
    <w:rsid w:val="00E82C3D"/>
    <w:rsid w:val="00E82C86"/>
    <w:rsid w:val="00E84596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E25D4"/>
    <w:rsid w:val="00EE6DFB"/>
    <w:rsid w:val="00EF0C35"/>
    <w:rsid w:val="00EF1E9E"/>
    <w:rsid w:val="00F038BE"/>
    <w:rsid w:val="00F06A28"/>
    <w:rsid w:val="00F111AD"/>
    <w:rsid w:val="00F20731"/>
    <w:rsid w:val="00F22B76"/>
    <w:rsid w:val="00F33962"/>
    <w:rsid w:val="00F37115"/>
    <w:rsid w:val="00F407B3"/>
    <w:rsid w:val="00F452D5"/>
    <w:rsid w:val="00F45871"/>
    <w:rsid w:val="00F45DBC"/>
    <w:rsid w:val="00F45E53"/>
    <w:rsid w:val="00F62FEF"/>
    <w:rsid w:val="00F722E0"/>
    <w:rsid w:val="00F73913"/>
    <w:rsid w:val="00F74380"/>
    <w:rsid w:val="00F75A6B"/>
    <w:rsid w:val="00F75F0A"/>
    <w:rsid w:val="00F83AAF"/>
    <w:rsid w:val="00F87004"/>
    <w:rsid w:val="00F94467"/>
    <w:rsid w:val="00FA08B5"/>
    <w:rsid w:val="00FA2DC4"/>
    <w:rsid w:val="00FA5E7A"/>
    <w:rsid w:val="00FA7E95"/>
    <w:rsid w:val="00FB1781"/>
    <w:rsid w:val="00FB1D27"/>
    <w:rsid w:val="00FB7EDD"/>
    <w:rsid w:val="00FC1802"/>
    <w:rsid w:val="00FC72FE"/>
    <w:rsid w:val="00FD43AA"/>
    <w:rsid w:val="00FD5022"/>
    <w:rsid w:val="00FD553D"/>
    <w:rsid w:val="00FE1A50"/>
    <w:rsid w:val="00FE6140"/>
    <w:rsid w:val="00FE79D9"/>
    <w:rsid w:val="00FF14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F327-9D6B-4D24-AE94-AE5EC1AC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Maia Nikoleishvili</cp:lastModifiedBy>
  <cp:revision>2</cp:revision>
  <cp:lastPrinted>2018-01-10T15:37:00Z</cp:lastPrinted>
  <dcterms:created xsi:type="dcterms:W3CDTF">2018-01-10T16:00:00Z</dcterms:created>
  <dcterms:modified xsi:type="dcterms:W3CDTF">2018-01-10T16:00:00Z</dcterms:modified>
</cp:coreProperties>
</file>